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B3" w:rsidRPr="00453C86" w:rsidRDefault="00104A15" w:rsidP="00F72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453C86">
        <w:rPr>
          <w:bCs/>
          <w:sz w:val="28"/>
          <w:szCs w:val="28"/>
        </w:rPr>
        <w:t>Заместитель п</w:t>
      </w:r>
      <w:r w:rsidR="00F727B3" w:rsidRPr="00453C86">
        <w:rPr>
          <w:bCs/>
          <w:sz w:val="28"/>
          <w:szCs w:val="28"/>
        </w:rPr>
        <w:t>редседател</w:t>
      </w:r>
      <w:r w:rsidRPr="00453C86">
        <w:rPr>
          <w:bCs/>
          <w:sz w:val="28"/>
          <w:szCs w:val="28"/>
        </w:rPr>
        <w:t>я</w:t>
      </w:r>
      <w:r w:rsidR="00F727B3" w:rsidRPr="00453C86">
        <w:rPr>
          <w:bCs/>
          <w:sz w:val="28"/>
          <w:szCs w:val="28"/>
        </w:rPr>
        <w:t xml:space="preserve"> Комиссии</w:t>
      </w:r>
    </w:p>
    <w:p w:rsidR="00F727B3" w:rsidRPr="00453C86" w:rsidRDefault="00F727B3" w:rsidP="00F727B3">
      <w:pPr>
        <w:jc w:val="right"/>
        <w:rPr>
          <w:bCs/>
          <w:sz w:val="28"/>
          <w:szCs w:val="28"/>
        </w:rPr>
      </w:pPr>
      <w:r w:rsidRPr="00453C86">
        <w:rPr>
          <w:bCs/>
          <w:sz w:val="28"/>
          <w:szCs w:val="28"/>
        </w:rPr>
        <w:t xml:space="preserve"> по подготовке проектов</w:t>
      </w:r>
    </w:p>
    <w:p w:rsidR="00F727B3" w:rsidRPr="00453C86" w:rsidRDefault="00F727B3" w:rsidP="00F727B3">
      <w:pPr>
        <w:jc w:val="right"/>
        <w:rPr>
          <w:bCs/>
          <w:sz w:val="28"/>
          <w:szCs w:val="28"/>
        </w:rPr>
      </w:pPr>
      <w:r w:rsidRPr="00453C86">
        <w:rPr>
          <w:bCs/>
          <w:sz w:val="28"/>
          <w:szCs w:val="28"/>
        </w:rPr>
        <w:t xml:space="preserve"> правил землепользования</w:t>
      </w:r>
    </w:p>
    <w:p w:rsidR="00F727B3" w:rsidRPr="00453C86" w:rsidRDefault="00F727B3" w:rsidP="00F727B3">
      <w:pPr>
        <w:jc w:val="right"/>
        <w:rPr>
          <w:bCs/>
          <w:sz w:val="28"/>
          <w:szCs w:val="28"/>
        </w:rPr>
      </w:pPr>
      <w:r w:rsidRPr="00453C86">
        <w:rPr>
          <w:bCs/>
          <w:sz w:val="28"/>
          <w:szCs w:val="28"/>
        </w:rPr>
        <w:t xml:space="preserve"> и застройки сельских поселений</w:t>
      </w:r>
    </w:p>
    <w:p w:rsidR="00F727B3" w:rsidRPr="00453C86" w:rsidRDefault="00F727B3" w:rsidP="00F727B3">
      <w:pPr>
        <w:jc w:val="right"/>
        <w:rPr>
          <w:bCs/>
          <w:sz w:val="28"/>
          <w:szCs w:val="28"/>
        </w:rPr>
      </w:pPr>
      <w:r w:rsidRPr="00453C86">
        <w:rPr>
          <w:bCs/>
          <w:sz w:val="28"/>
          <w:szCs w:val="28"/>
        </w:rPr>
        <w:t>Гатчинского муниципального района</w:t>
      </w:r>
    </w:p>
    <w:p w:rsidR="00F727B3" w:rsidRPr="00453C86" w:rsidRDefault="00F727B3" w:rsidP="00F727B3">
      <w:pPr>
        <w:jc w:val="right"/>
        <w:rPr>
          <w:bCs/>
          <w:sz w:val="28"/>
          <w:szCs w:val="28"/>
        </w:rPr>
      </w:pPr>
    </w:p>
    <w:p w:rsidR="00F727B3" w:rsidRPr="00453C86" w:rsidRDefault="00104A15" w:rsidP="00F72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453C86">
        <w:rPr>
          <w:bCs/>
          <w:sz w:val="28"/>
          <w:szCs w:val="28"/>
        </w:rPr>
        <w:t>Н.С. Медведева</w:t>
      </w:r>
      <w:r w:rsidR="00F727B3" w:rsidRPr="00453C86">
        <w:rPr>
          <w:bCs/>
          <w:sz w:val="28"/>
          <w:szCs w:val="28"/>
        </w:rPr>
        <w:t xml:space="preserve"> ___________</w:t>
      </w:r>
      <w:r w:rsidR="00B5028E" w:rsidRPr="00453C86">
        <w:rPr>
          <w:bCs/>
          <w:sz w:val="28"/>
          <w:szCs w:val="28"/>
        </w:rPr>
        <w:t>29</w:t>
      </w:r>
      <w:r w:rsidRPr="00453C86">
        <w:rPr>
          <w:bCs/>
          <w:sz w:val="28"/>
          <w:szCs w:val="28"/>
        </w:rPr>
        <w:t>.07</w:t>
      </w:r>
      <w:r w:rsidR="00F727B3" w:rsidRPr="00453C86">
        <w:rPr>
          <w:bCs/>
          <w:sz w:val="28"/>
          <w:szCs w:val="28"/>
        </w:rPr>
        <w:t>.2024</w:t>
      </w:r>
    </w:p>
    <w:p w:rsidR="00F727B3" w:rsidRPr="000145AE" w:rsidRDefault="00F727B3" w:rsidP="00F72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FF0000"/>
          <w:sz w:val="22"/>
          <w:szCs w:val="22"/>
        </w:rPr>
      </w:pPr>
      <w:r w:rsidRPr="00453C86">
        <w:rPr>
          <w:bCs/>
          <w:sz w:val="24"/>
          <w:szCs w:val="24"/>
        </w:rPr>
        <w:t xml:space="preserve">                                       </w:t>
      </w:r>
      <w:r w:rsidRPr="00453C86">
        <w:rPr>
          <w:bCs/>
          <w:sz w:val="22"/>
          <w:szCs w:val="22"/>
        </w:rPr>
        <w:t>(Ф.И.О., подпись, дата)</w:t>
      </w:r>
    </w:p>
    <w:p w:rsidR="0093743A" w:rsidRPr="000145AE" w:rsidRDefault="0093743A" w:rsidP="00F727B3">
      <w:pPr>
        <w:ind w:firstLine="709"/>
        <w:jc w:val="both"/>
        <w:rPr>
          <w:bCs/>
          <w:color w:val="FF0000"/>
          <w:sz w:val="28"/>
          <w:szCs w:val="28"/>
        </w:rPr>
      </w:pPr>
    </w:p>
    <w:p w:rsidR="004B6991" w:rsidRPr="00104A15" w:rsidRDefault="00987652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04A15">
        <w:rPr>
          <w:b/>
          <w:bCs/>
          <w:sz w:val="28"/>
          <w:szCs w:val="28"/>
        </w:rPr>
        <w:t>З</w:t>
      </w:r>
      <w:r w:rsidR="004B6991" w:rsidRPr="00104A15">
        <w:rPr>
          <w:b/>
          <w:bCs/>
          <w:sz w:val="28"/>
          <w:szCs w:val="28"/>
        </w:rPr>
        <w:t>АКЛЮЧЕНИЕ</w:t>
      </w:r>
    </w:p>
    <w:p w:rsidR="004B6991" w:rsidRPr="00104A15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04A15">
        <w:rPr>
          <w:b/>
          <w:bCs/>
          <w:sz w:val="28"/>
          <w:szCs w:val="28"/>
        </w:rPr>
        <w:t>О РЕЗУЛЬТАТАХ ПУБЛИЧНЫХ СЛУШАНИЙ</w:t>
      </w:r>
    </w:p>
    <w:p w:rsidR="00B7658F" w:rsidRPr="00104A15" w:rsidRDefault="00B7658F" w:rsidP="00C913B2">
      <w:pPr>
        <w:tabs>
          <w:tab w:val="left" w:pos="360"/>
        </w:tabs>
        <w:ind w:left="360"/>
        <w:jc w:val="center"/>
        <w:rPr>
          <w:b/>
          <w:sz w:val="28"/>
          <w:szCs w:val="28"/>
        </w:rPr>
      </w:pPr>
      <w:r w:rsidRPr="00104A15">
        <w:rPr>
          <w:b/>
          <w:sz w:val="28"/>
          <w:szCs w:val="28"/>
        </w:rPr>
        <w:t xml:space="preserve">по проекту решения о предоставлении разрешения </w:t>
      </w:r>
    </w:p>
    <w:p w:rsidR="00B7658F" w:rsidRPr="00104A15" w:rsidRDefault="00B7658F" w:rsidP="00C913B2">
      <w:pPr>
        <w:tabs>
          <w:tab w:val="left" w:pos="360"/>
        </w:tabs>
        <w:ind w:left="360"/>
        <w:jc w:val="center"/>
        <w:rPr>
          <w:b/>
          <w:sz w:val="28"/>
          <w:szCs w:val="28"/>
        </w:rPr>
      </w:pPr>
      <w:r w:rsidRPr="00104A15">
        <w:rPr>
          <w:b/>
          <w:sz w:val="28"/>
          <w:szCs w:val="28"/>
        </w:rPr>
        <w:t xml:space="preserve">на условно разрешенный вид использования </w:t>
      </w:r>
    </w:p>
    <w:p w:rsidR="00F727B3" w:rsidRPr="00104A15" w:rsidRDefault="00F727B3" w:rsidP="00104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04A15">
        <w:rPr>
          <w:b/>
          <w:sz w:val="28"/>
          <w:szCs w:val="28"/>
        </w:rPr>
        <w:t>«</w:t>
      </w:r>
      <w:r w:rsidR="00104A15" w:rsidRPr="00104A15">
        <w:rPr>
          <w:b/>
          <w:sz w:val="28"/>
          <w:szCs w:val="28"/>
        </w:rPr>
        <w:t>Для размещения объектов торговли» для земельного участка с кадастровым номером 47:23:0306001:857 площадью 20719 кв.м., расположенного по адресу: Ленинградская область, Гатчинский район, вблизи д.Монделево, уч. б/н.</w:t>
      </w:r>
    </w:p>
    <w:p w:rsidR="008E098F" w:rsidRPr="000145AE" w:rsidRDefault="008E098F" w:rsidP="004C4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FF0000"/>
          <w:sz w:val="28"/>
          <w:szCs w:val="28"/>
        </w:rPr>
      </w:pPr>
    </w:p>
    <w:p w:rsidR="00F611C3" w:rsidRPr="00B5028E" w:rsidRDefault="004B6991" w:rsidP="004C4D57">
      <w:pPr>
        <w:pStyle w:val="a3"/>
        <w:numPr>
          <w:ilvl w:val="0"/>
          <w:numId w:val="5"/>
        </w:numPr>
        <w:tabs>
          <w:tab w:val="left" w:pos="916"/>
          <w:tab w:val="left" w:pos="1134"/>
          <w:tab w:val="left" w:pos="1701"/>
        </w:tabs>
        <w:ind w:left="0" w:firstLine="567"/>
        <w:jc w:val="both"/>
        <w:rPr>
          <w:bCs/>
          <w:sz w:val="28"/>
          <w:szCs w:val="28"/>
        </w:rPr>
      </w:pPr>
      <w:r w:rsidRPr="00B5028E">
        <w:rPr>
          <w:bCs/>
          <w:sz w:val="28"/>
          <w:szCs w:val="28"/>
        </w:rPr>
        <w:t xml:space="preserve">Дата оформления заключения о результатах публичных слушаний: </w:t>
      </w:r>
      <w:r w:rsidR="00B5028E" w:rsidRPr="00B5028E">
        <w:rPr>
          <w:bCs/>
          <w:sz w:val="28"/>
          <w:szCs w:val="28"/>
        </w:rPr>
        <w:t>29</w:t>
      </w:r>
      <w:r w:rsidR="00104A15" w:rsidRPr="00B5028E">
        <w:rPr>
          <w:bCs/>
          <w:sz w:val="28"/>
          <w:szCs w:val="28"/>
        </w:rPr>
        <w:t>.07</w:t>
      </w:r>
      <w:r w:rsidR="00F727B3" w:rsidRPr="00B5028E">
        <w:rPr>
          <w:bCs/>
          <w:sz w:val="28"/>
          <w:szCs w:val="28"/>
        </w:rPr>
        <w:t>.2024</w:t>
      </w:r>
      <w:r w:rsidR="00AC378D" w:rsidRPr="00B5028E">
        <w:rPr>
          <w:bCs/>
          <w:sz w:val="28"/>
          <w:szCs w:val="28"/>
        </w:rPr>
        <w:t>.</w:t>
      </w:r>
    </w:p>
    <w:p w:rsidR="00F611C3" w:rsidRPr="00B5028E" w:rsidRDefault="004B6991" w:rsidP="00B5028E">
      <w:pPr>
        <w:pStyle w:val="a3"/>
        <w:numPr>
          <w:ilvl w:val="0"/>
          <w:numId w:val="5"/>
        </w:numPr>
        <w:tabs>
          <w:tab w:val="left" w:pos="0"/>
          <w:tab w:val="left" w:pos="916"/>
          <w:tab w:val="left" w:pos="1134"/>
          <w:tab w:val="left" w:pos="1701"/>
        </w:tabs>
        <w:ind w:left="0" w:firstLine="360"/>
        <w:jc w:val="both"/>
        <w:rPr>
          <w:bCs/>
          <w:sz w:val="28"/>
          <w:szCs w:val="28"/>
        </w:rPr>
      </w:pPr>
      <w:r w:rsidRPr="00B5028E">
        <w:rPr>
          <w:bCs/>
          <w:sz w:val="28"/>
          <w:szCs w:val="28"/>
        </w:rPr>
        <w:t>Сведения о протоколе публичных слушаний, на основании которого подготовлено заключение:</w:t>
      </w:r>
      <w:r w:rsidR="00F727B3" w:rsidRPr="00B5028E">
        <w:rPr>
          <w:bCs/>
          <w:sz w:val="28"/>
          <w:szCs w:val="28"/>
        </w:rPr>
        <w:t xml:space="preserve"> </w:t>
      </w:r>
      <w:r w:rsidR="00C1788F" w:rsidRPr="00B5028E">
        <w:rPr>
          <w:bCs/>
          <w:sz w:val="28"/>
          <w:szCs w:val="28"/>
        </w:rPr>
        <w:t>Протокол №</w:t>
      </w:r>
      <w:r w:rsidR="000972FB" w:rsidRPr="00B5028E">
        <w:rPr>
          <w:bCs/>
          <w:sz w:val="28"/>
          <w:szCs w:val="28"/>
        </w:rPr>
        <w:t xml:space="preserve"> </w:t>
      </w:r>
      <w:r w:rsidR="00B5028E" w:rsidRPr="00B5028E">
        <w:rPr>
          <w:bCs/>
          <w:sz w:val="28"/>
          <w:szCs w:val="28"/>
        </w:rPr>
        <w:t>174</w:t>
      </w:r>
      <w:r w:rsidR="00B2080E" w:rsidRPr="00B5028E">
        <w:rPr>
          <w:bCs/>
          <w:sz w:val="28"/>
          <w:szCs w:val="28"/>
        </w:rPr>
        <w:t xml:space="preserve"> </w:t>
      </w:r>
      <w:r w:rsidR="00AC378D" w:rsidRPr="00B5028E">
        <w:rPr>
          <w:bCs/>
          <w:sz w:val="28"/>
          <w:szCs w:val="28"/>
        </w:rPr>
        <w:t xml:space="preserve">публичных слушаний </w:t>
      </w:r>
      <w:r w:rsidR="00445EFC" w:rsidRPr="00B5028E">
        <w:rPr>
          <w:bCs/>
          <w:sz w:val="28"/>
          <w:szCs w:val="28"/>
        </w:rPr>
        <w:t xml:space="preserve">по проекту решения о предоставлении </w:t>
      </w:r>
      <w:r w:rsidR="00445EFC" w:rsidRPr="00B5028E">
        <w:rPr>
          <w:sz w:val="28"/>
          <w:szCs w:val="28"/>
        </w:rPr>
        <w:t xml:space="preserve">разрешения на условно разрешенный вид использования </w:t>
      </w:r>
      <w:r w:rsidR="000972FB" w:rsidRPr="00B5028E">
        <w:rPr>
          <w:sz w:val="28"/>
          <w:szCs w:val="28"/>
        </w:rPr>
        <w:t>«</w:t>
      </w:r>
      <w:r w:rsidR="00B5028E" w:rsidRPr="00B5028E">
        <w:rPr>
          <w:sz w:val="28"/>
          <w:szCs w:val="28"/>
        </w:rPr>
        <w:t>Для размещения объектов торговли» для земельного участка с кадастровым номером 47:23:0306001:857 площадью 20719 кв.м., расположенного по адресу: Ленинградская область, Гатчинский район, вблизи д.Монделево, уч. б/н.</w:t>
      </w:r>
      <w:r w:rsidR="00B83220" w:rsidRPr="00B5028E">
        <w:rPr>
          <w:sz w:val="28"/>
          <w:szCs w:val="28"/>
        </w:rPr>
        <w:t xml:space="preserve">, </w:t>
      </w:r>
      <w:r w:rsidR="00AC378D" w:rsidRPr="00B5028E">
        <w:rPr>
          <w:bCs/>
          <w:sz w:val="28"/>
          <w:szCs w:val="28"/>
        </w:rPr>
        <w:t>дата оформления –</w:t>
      </w:r>
      <w:r w:rsidR="00B5028E" w:rsidRPr="00B5028E">
        <w:rPr>
          <w:bCs/>
          <w:sz w:val="28"/>
          <w:szCs w:val="28"/>
        </w:rPr>
        <w:t>29.07</w:t>
      </w:r>
      <w:r w:rsidR="00F21EAA" w:rsidRPr="00B5028E">
        <w:rPr>
          <w:bCs/>
          <w:sz w:val="28"/>
          <w:szCs w:val="28"/>
        </w:rPr>
        <w:t>.2024</w:t>
      </w:r>
      <w:r w:rsidR="00AC378D" w:rsidRPr="00B5028E">
        <w:rPr>
          <w:bCs/>
          <w:sz w:val="28"/>
          <w:szCs w:val="28"/>
        </w:rPr>
        <w:t xml:space="preserve">, дата утверждения – </w:t>
      </w:r>
      <w:r w:rsidR="00B5028E" w:rsidRPr="00B5028E">
        <w:rPr>
          <w:bCs/>
          <w:sz w:val="28"/>
          <w:szCs w:val="28"/>
        </w:rPr>
        <w:t>29.07</w:t>
      </w:r>
      <w:r w:rsidR="00F21EAA" w:rsidRPr="00B5028E">
        <w:rPr>
          <w:bCs/>
          <w:sz w:val="28"/>
          <w:szCs w:val="28"/>
        </w:rPr>
        <w:t>.2024</w:t>
      </w:r>
      <w:r w:rsidR="00AC378D" w:rsidRPr="00B5028E">
        <w:rPr>
          <w:bCs/>
          <w:sz w:val="28"/>
          <w:szCs w:val="28"/>
        </w:rPr>
        <w:t>.</w:t>
      </w:r>
    </w:p>
    <w:p w:rsidR="00F611C3" w:rsidRPr="00B5028E" w:rsidRDefault="004B6991" w:rsidP="00B5028E">
      <w:pPr>
        <w:pStyle w:val="a3"/>
        <w:numPr>
          <w:ilvl w:val="0"/>
          <w:numId w:val="8"/>
        </w:numPr>
        <w:tabs>
          <w:tab w:val="left" w:pos="426"/>
          <w:tab w:val="left" w:pos="1134"/>
          <w:tab w:val="left" w:pos="1701"/>
        </w:tabs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 w:rsidRPr="00B5028E">
        <w:rPr>
          <w:bCs/>
          <w:sz w:val="28"/>
          <w:szCs w:val="28"/>
        </w:rPr>
        <w:t>Общие сведения о проекте, представленном на публичные слушания:</w:t>
      </w:r>
      <w:r w:rsidR="00F727B3" w:rsidRPr="00B5028E">
        <w:rPr>
          <w:bCs/>
          <w:sz w:val="28"/>
          <w:szCs w:val="28"/>
        </w:rPr>
        <w:t xml:space="preserve"> </w:t>
      </w:r>
      <w:r w:rsidR="00F01748" w:rsidRPr="00B5028E">
        <w:rPr>
          <w:bCs/>
          <w:sz w:val="28"/>
          <w:szCs w:val="28"/>
        </w:rPr>
        <w:t xml:space="preserve">проект решения о предоставлении </w:t>
      </w:r>
      <w:r w:rsidR="00F01748" w:rsidRPr="00B5028E">
        <w:rPr>
          <w:sz w:val="28"/>
          <w:szCs w:val="28"/>
        </w:rPr>
        <w:t xml:space="preserve">разрешения на условно разрешенный вид использования </w:t>
      </w:r>
      <w:r w:rsidR="000972FB" w:rsidRPr="00B5028E">
        <w:rPr>
          <w:sz w:val="28"/>
          <w:szCs w:val="28"/>
        </w:rPr>
        <w:t>«</w:t>
      </w:r>
      <w:r w:rsidR="00B5028E" w:rsidRPr="00B5028E">
        <w:rPr>
          <w:sz w:val="28"/>
          <w:szCs w:val="28"/>
        </w:rPr>
        <w:t>Для размещения объектов торговли» для земельного участка с кадастровым номером 47:23:0306001:857 площадью 20719 кв.м., расположенного по адресу: Ленинградская область, Гатчинский район, вблизи д.Монделево, уч. б/н.</w:t>
      </w:r>
    </w:p>
    <w:p w:rsidR="00F727B3" w:rsidRPr="00B5028E" w:rsidRDefault="004B6991" w:rsidP="004C4D57">
      <w:pPr>
        <w:pStyle w:val="a3"/>
        <w:numPr>
          <w:ilvl w:val="0"/>
          <w:numId w:val="8"/>
        </w:numPr>
        <w:tabs>
          <w:tab w:val="left" w:pos="916"/>
          <w:tab w:val="left" w:pos="1134"/>
          <w:tab w:val="left" w:pos="170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B5028E">
        <w:rPr>
          <w:bCs/>
          <w:sz w:val="28"/>
          <w:szCs w:val="28"/>
        </w:rPr>
        <w:t>Заявител</w:t>
      </w:r>
      <w:r w:rsidR="00A57518" w:rsidRPr="00B5028E">
        <w:rPr>
          <w:bCs/>
          <w:sz w:val="28"/>
          <w:szCs w:val="28"/>
        </w:rPr>
        <w:t>ь (инициатор публичных слушаний</w:t>
      </w:r>
      <w:r w:rsidRPr="00B5028E">
        <w:rPr>
          <w:bCs/>
          <w:sz w:val="28"/>
          <w:szCs w:val="28"/>
        </w:rPr>
        <w:t>):</w:t>
      </w:r>
      <w:r w:rsidR="00F727B3" w:rsidRPr="00B5028E">
        <w:rPr>
          <w:bCs/>
          <w:sz w:val="28"/>
          <w:szCs w:val="28"/>
        </w:rPr>
        <w:t xml:space="preserve"> </w:t>
      </w:r>
      <w:r w:rsidR="00B5028E" w:rsidRPr="00B5028E">
        <w:rPr>
          <w:sz w:val="28"/>
          <w:szCs w:val="28"/>
        </w:rPr>
        <w:t>Зыонг Ти Киен</w:t>
      </w:r>
      <w:r w:rsidR="00412705" w:rsidRPr="00B5028E">
        <w:rPr>
          <w:sz w:val="28"/>
          <w:szCs w:val="28"/>
        </w:rPr>
        <w:t>.</w:t>
      </w:r>
    </w:p>
    <w:p w:rsidR="00F611C3" w:rsidRPr="000145AE" w:rsidRDefault="004B6991" w:rsidP="004C4D57">
      <w:pPr>
        <w:pStyle w:val="a3"/>
        <w:numPr>
          <w:ilvl w:val="0"/>
          <w:numId w:val="8"/>
        </w:numPr>
        <w:tabs>
          <w:tab w:val="left" w:pos="916"/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0" w:firstLine="567"/>
        <w:jc w:val="both"/>
        <w:rPr>
          <w:bCs/>
          <w:color w:val="FF0000"/>
          <w:sz w:val="28"/>
          <w:szCs w:val="28"/>
        </w:rPr>
      </w:pPr>
      <w:r w:rsidRPr="00B5028E">
        <w:rPr>
          <w:bCs/>
          <w:sz w:val="28"/>
          <w:szCs w:val="28"/>
        </w:rPr>
        <w:t>Организация-разработчик проекта</w:t>
      </w:r>
      <w:r w:rsidR="00F727B3" w:rsidRPr="00B5028E">
        <w:rPr>
          <w:bCs/>
          <w:sz w:val="28"/>
          <w:szCs w:val="28"/>
        </w:rPr>
        <w:t>:</w:t>
      </w:r>
      <w:r w:rsidRPr="00B5028E">
        <w:rPr>
          <w:bCs/>
          <w:sz w:val="28"/>
          <w:szCs w:val="28"/>
        </w:rPr>
        <w:t xml:space="preserve"> </w:t>
      </w:r>
      <w:r w:rsidR="00C37BB6" w:rsidRPr="00B5028E">
        <w:rPr>
          <w:bCs/>
          <w:sz w:val="28"/>
          <w:szCs w:val="28"/>
        </w:rPr>
        <w:t>отсутствует.</w:t>
      </w:r>
    </w:p>
    <w:p w:rsidR="00AC1F20" w:rsidRPr="00B5028E" w:rsidRDefault="004B6991" w:rsidP="00B5028E">
      <w:pPr>
        <w:pStyle w:val="a3"/>
        <w:numPr>
          <w:ilvl w:val="0"/>
          <w:numId w:val="8"/>
        </w:numPr>
        <w:tabs>
          <w:tab w:val="left" w:pos="916"/>
          <w:tab w:val="left" w:pos="993"/>
          <w:tab w:val="left" w:pos="1134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B5028E">
        <w:rPr>
          <w:bCs/>
          <w:sz w:val="28"/>
          <w:szCs w:val="28"/>
        </w:rPr>
        <w:t>Правовой акт о назначении публичных слушаний:</w:t>
      </w:r>
      <w:r w:rsidR="00F727B3" w:rsidRPr="00B5028E">
        <w:rPr>
          <w:bCs/>
          <w:sz w:val="28"/>
          <w:szCs w:val="28"/>
        </w:rPr>
        <w:t xml:space="preserve"> </w:t>
      </w:r>
      <w:r w:rsidR="001D49B2" w:rsidRPr="00B5028E">
        <w:rPr>
          <w:rFonts w:eastAsiaTheme="minorHAnsi"/>
          <w:sz w:val="28"/>
          <w:szCs w:val="28"/>
          <w:lang w:eastAsia="en-US"/>
        </w:rPr>
        <w:t>п</w:t>
      </w:r>
      <w:r w:rsidR="00425AD0" w:rsidRPr="00B5028E">
        <w:rPr>
          <w:rFonts w:eastAsiaTheme="minorHAnsi"/>
          <w:sz w:val="28"/>
          <w:szCs w:val="28"/>
          <w:lang w:eastAsia="en-US"/>
        </w:rPr>
        <w:t xml:space="preserve">остановление Главы Гатчинского муниципального района от </w:t>
      </w:r>
      <w:r w:rsidR="00B5028E" w:rsidRPr="00B5028E">
        <w:rPr>
          <w:rFonts w:eastAsiaTheme="minorHAnsi"/>
          <w:sz w:val="28"/>
          <w:szCs w:val="28"/>
          <w:lang w:eastAsia="en-US"/>
        </w:rPr>
        <w:t>02.07</w:t>
      </w:r>
      <w:r w:rsidR="00425AD0" w:rsidRPr="00B5028E">
        <w:rPr>
          <w:rFonts w:eastAsiaTheme="minorHAnsi"/>
          <w:sz w:val="28"/>
          <w:szCs w:val="28"/>
          <w:lang w:eastAsia="en-US"/>
        </w:rPr>
        <w:t>.20</w:t>
      </w:r>
      <w:r w:rsidR="006A697E" w:rsidRPr="00B5028E">
        <w:rPr>
          <w:rFonts w:eastAsiaTheme="minorHAnsi"/>
          <w:sz w:val="28"/>
          <w:szCs w:val="28"/>
          <w:lang w:eastAsia="en-US"/>
        </w:rPr>
        <w:t>2</w:t>
      </w:r>
      <w:r w:rsidR="000972FB" w:rsidRPr="00B5028E">
        <w:rPr>
          <w:rFonts w:eastAsiaTheme="minorHAnsi"/>
          <w:sz w:val="28"/>
          <w:szCs w:val="28"/>
          <w:lang w:eastAsia="en-US"/>
        </w:rPr>
        <w:t>4</w:t>
      </w:r>
      <w:r w:rsidR="00412705" w:rsidRPr="00B5028E">
        <w:rPr>
          <w:rFonts w:eastAsiaTheme="minorHAnsi"/>
          <w:sz w:val="28"/>
          <w:szCs w:val="28"/>
          <w:lang w:eastAsia="en-US"/>
        </w:rPr>
        <w:t xml:space="preserve"> №</w:t>
      </w:r>
      <w:r w:rsidR="000972FB" w:rsidRPr="00B5028E">
        <w:rPr>
          <w:rFonts w:eastAsiaTheme="minorHAnsi"/>
          <w:sz w:val="28"/>
          <w:szCs w:val="28"/>
          <w:lang w:eastAsia="en-US"/>
        </w:rPr>
        <w:t xml:space="preserve"> </w:t>
      </w:r>
      <w:r w:rsidR="00B5028E" w:rsidRPr="00B5028E">
        <w:rPr>
          <w:rFonts w:eastAsiaTheme="minorHAnsi"/>
          <w:sz w:val="28"/>
          <w:szCs w:val="28"/>
          <w:lang w:eastAsia="en-US"/>
        </w:rPr>
        <w:t>90</w:t>
      </w:r>
      <w:r w:rsidR="00425AD0" w:rsidRPr="00B5028E">
        <w:rPr>
          <w:rFonts w:eastAsiaTheme="minorHAnsi"/>
          <w:sz w:val="28"/>
          <w:szCs w:val="28"/>
          <w:lang w:eastAsia="en-US"/>
        </w:rPr>
        <w:t xml:space="preserve"> «</w:t>
      </w:r>
      <w:r w:rsidR="00425AD0" w:rsidRPr="00B5028E">
        <w:rPr>
          <w:sz w:val="28"/>
          <w:szCs w:val="28"/>
        </w:rPr>
        <w:t xml:space="preserve">О проведении публичных слушаний по проекту решения о предоставлении разрешения на условно разрешенный вид использования </w:t>
      </w:r>
      <w:r w:rsidR="00C913B2" w:rsidRPr="00B5028E">
        <w:rPr>
          <w:sz w:val="28"/>
          <w:szCs w:val="28"/>
        </w:rPr>
        <w:t>«</w:t>
      </w:r>
      <w:r w:rsidR="00B5028E" w:rsidRPr="00B5028E">
        <w:rPr>
          <w:sz w:val="28"/>
          <w:szCs w:val="28"/>
        </w:rPr>
        <w:t>Для размещения объектов торговли» для земельного участка с кадастровым номером 47:23:0306001:857 площадью 20719 кв.м., расположенного по адресу: Ленинградская область, Гатчинский район, вблизи д.Монделево, уч. б/н</w:t>
      </w:r>
      <w:r w:rsidR="00425AD0" w:rsidRPr="00B5028E">
        <w:rPr>
          <w:sz w:val="28"/>
          <w:szCs w:val="28"/>
        </w:rPr>
        <w:t>»</w:t>
      </w:r>
      <w:r w:rsidR="00652825" w:rsidRPr="00B5028E">
        <w:rPr>
          <w:rFonts w:eastAsiaTheme="minorHAnsi"/>
          <w:sz w:val="28"/>
          <w:szCs w:val="28"/>
          <w:lang w:eastAsia="en-US"/>
        </w:rPr>
        <w:t>.</w:t>
      </w:r>
    </w:p>
    <w:p w:rsidR="00215A87" w:rsidRPr="00454481" w:rsidRDefault="004B6991" w:rsidP="004C4D57">
      <w:pPr>
        <w:pStyle w:val="a3"/>
        <w:numPr>
          <w:ilvl w:val="0"/>
          <w:numId w:val="8"/>
        </w:numPr>
        <w:tabs>
          <w:tab w:val="left" w:pos="916"/>
          <w:tab w:val="left" w:pos="993"/>
          <w:tab w:val="left" w:pos="1134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454481">
        <w:rPr>
          <w:bCs/>
          <w:sz w:val="28"/>
          <w:szCs w:val="28"/>
        </w:rPr>
        <w:t>Срок проведения публичных слушаний:</w:t>
      </w:r>
      <w:r w:rsidR="00F727B3" w:rsidRPr="00454481">
        <w:rPr>
          <w:bCs/>
          <w:sz w:val="28"/>
          <w:szCs w:val="28"/>
        </w:rPr>
        <w:t xml:space="preserve"> </w:t>
      </w:r>
      <w:r w:rsidR="00B7658F" w:rsidRPr="00454481">
        <w:rPr>
          <w:sz w:val="28"/>
          <w:szCs w:val="28"/>
        </w:rPr>
        <w:t xml:space="preserve">с </w:t>
      </w:r>
      <w:r w:rsidR="00B5028E" w:rsidRPr="00454481">
        <w:rPr>
          <w:sz w:val="28"/>
          <w:szCs w:val="28"/>
        </w:rPr>
        <w:t>09.07</w:t>
      </w:r>
      <w:r w:rsidR="00B7658F" w:rsidRPr="00454481">
        <w:rPr>
          <w:sz w:val="28"/>
          <w:szCs w:val="28"/>
        </w:rPr>
        <w:t>.202</w:t>
      </w:r>
      <w:r w:rsidR="00F21EAA" w:rsidRPr="00454481">
        <w:rPr>
          <w:sz w:val="28"/>
          <w:szCs w:val="28"/>
        </w:rPr>
        <w:t>4</w:t>
      </w:r>
      <w:r w:rsidR="00B7658F" w:rsidRPr="00454481">
        <w:rPr>
          <w:sz w:val="28"/>
          <w:szCs w:val="28"/>
        </w:rPr>
        <w:t xml:space="preserve"> по </w:t>
      </w:r>
      <w:r w:rsidR="00F21EAA" w:rsidRPr="00454481">
        <w:rPr>
          <w:sz w:val="28"/>
          <w:szCs w:val="28"/>
        </w:rPr>
        <w:t>2</w:t>
      </w:r>
      <w:r w:rsidR="00454481" w:rsidRPr="00454481">
        <w:rPr>
          <w:sz w:val="28"/>
          <w:szCs w:val="28"/>
        </w:rPr>
        <w:t>5</w:t>
      </w:r>
      <w:r w:rsidR="00B7658F" w:rsidRPr="00454481">
        <w:rPr>
          <w:sz w:val="28"/>
          <w:szCs w:val="28"/>
        </w:rPr>
        <w:t>.0</w:t>
      </w:r>
      <w:r w:rsidR="00454481" w:rsidRPr="00454481">
        <w:rPr>
          <w:sz w:val="28"/>
          <w:szCs w:val="28"/>
        </w:rPr>
        <w:t>7</w:t>
      </w:r>
      <w:r w:rsidR="00B7658F" w:rsidRPr="00454481">
        <w:rPr>
          <w:sz w:val="28"/>
          <w:szCs w:val="28"/>
        </w:rPr>
        <w:t>.202</w:t>
      </w:r>
      <w:r w:rsidR="00F21EAA" w:rsidRPr="00454481">
        <w:rPr>
          <w:sz w:val="28"/>
          <w:szCs w:val="28"/>
        </w:rPr>
        <w:t>4</w:t>
      </w:r>
      <w:r w:rsidR="00425AD0" w:rsidRPr="00454481">
        <w:rPr>
          <w:bCs/>
          <w:sz w:val="28"/>
          <w:szCs w:val="28"/>
        </w:rPr>
        <w:t xml:space="preserve">; </w:t>
      </w:r>
      <w:r w:rsidR="001C7DC1" w:rsidRPr="00454481">
        <w:rPr>
          <w:bCs/>
          <w:sz w:val="28"/>
          <w:szCs w:val="28"/>
        </w:rPr>
        <w:t>н</w:t>
      </w:r>
      <w:r w:rsidR="0096463B" w:rsidRPr="00454481">
        <w:rPr>
          <w:bCs/>
          <w:sz w:val="28"/>
          <w:szCs w:val="28"/>
        </w:rPr>
        <w:t xml:space="preserve">ачало публичных слушаний – </w:t>
      </w:r>
      <w:r w:rsidR="00454481" w:rsidRPr="00454481">
        <w:rPr>
          <w:sz w:val="28"/>
          <w:szCs w:val="28"/>
        </w:rPr>
        <w:t>09.07</w:t>
      </w:r>
      <w:r w:rsidR="00F21EAA" w:rsidRPr="00454481">
        <w:rPr>
          <w:sz w:val="28"/>
          <w:szCs w:val="28"/>
        </w:rPr>
        <w:t xml:space="preserve">.2024 </w:t>
      </w:r>
      <w:r w:rsidR="0096463B" w:rsidRPr="00454481">
        <w:rPr>
          <w:bCs/>
          <w:sz w:val="28"/>
          <w:szCs w:val="28"/>
        </w:rPr>
        <w:t>(дата публикации оповещения);</w:t>
      </w:r>
      <w:r w:rsidR="00F21EAA" w:rsidRPr="00454481">
        <w:rPr>
          <w:bCs/>
          <w:sz w:val="28"/>
          <w:szCs w:val="28"/>
        </w:rPr>
        <w:t xml:space="preserve"> </w:t>
      </w:r>
      <w:r w:rsidR="001C7DC1" w:rsidRPr="00454481">
        <w:rPr>
          <w:bCs/>
          <w:sz w:val="28"/>
          <w:szCs w:val="28"/>
        </w:rPr>
        <w:t>о</w:t>
      </w:r>
      <w:r w:rsidR="0096463B" w:rsidRPr="00454481">
        <w:rPr>
          <w:bCs/>
          <w:sz w:val="28"/>
          <w:szCs w:val="28"/>
        </w:rPr>
        <w:t>кончание приема заявлений, предложени</w:t>
      </w:r>
      <w:r w:rsidR="007E3E93" w:rsidRPr="00454481">
        <w:rPr>
          <w:bCs/>
          <w:sz w:val="28"/>
          <w:szCs w:val="28"/>
        </w:rPr>
        <w:t>й</w:t>
      </w:r>
      <w:r w:rsidR="0096463B" w:rsidRPr="00454481">
        <w:rPr>
          <w:bCs/>
          <w:sz w:val="28"/>
          <w:szCs w:val="28"/>
        </w:rPr>
        <w:t xml:space="preserve">, замечаний к проекту – </w:t>
      </w:r>
      <w:r w:rsidR="00454481" w:rsidRPr="00454481">
        <w:rPr>
          <w:bCs/>
          <w:sz w:val="28"/>
          <w:szCs w:val="28"/>
        </w:rPr>
        <w:t>25.07</w:t>
      </w:r>
      <w:r w:rsidR="00467E7E" w:rsidRPr="00454481">
        <w:rPr>
          <w:bCs/>
          <w:sz w:val="28"/>
          <w:szCs w:val="28"/>
        </w:rPr>
        <w:t>.20</w:t>
      </w:r>
      <w:r w:rsidR="00957D2D" w:rsidRPr="00454481">
        <w:rPr>
          <w:bCs/>
          <w:sz w:val="28"/>
          <w:szCs w:val="28"/>
        </w:rPr>
        <w:t>2</w:t>
      </w:r>
      <w:r w:rsidR="00F21EAA" w:rsidRPr="00454481">
        <w:rPr>
          <w:bCs/>
          <w:sz w:val="28"/>
          <w:szCs w:val="28"/>
        </w:rPr>
        <w:t>4</w:t>
      </w:r>
      <w:r w:rsidR="007E3E93" w:rsidRPr="00454481">
        <w:rPr>
          <w:bCs/>
          <w:sz w:val="28"/>
          <w:szCs w:val="28"/>
        </w:rPr>
        <w:t>.</w:t>
      </w:r>
    </w:p>
    <w:p w:rsidR="004B6991" w:rsidRPr="00454481" w:rsidRDefault="004B6991" w:rsidP="00454481">
      <w:pPr>
        <w:pStyle w:val="a3"/>
        <w:numPr>
          <w:ilvl w:val="0"/>
          <w:numId w:val="8"/>
        </w:numPr>
        <w:tabs>
          <w:tab w:val="left" w:pos="0"/>
          <w:tab w:val="left" w:pos="426"/>
          <w:tab w:val="left" w:pos="1134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54481">
        <w:rPr>
          <w:bCs/>
          <w:sz w:val="28"/>
          <w:szCs w:val="28"/>
        </w:rPr>
        <w:t>Формы оповещения о проведении публичных слушаний:</w:t>
      </w:r>
      <w:r w:rsidR="00F727B3" w:rsidRPr="00454481">
        <w:rPr>
          <w:bCs/>
          <w:sz w:val="28"/>
          <w:szCs w:val="28"/>
        </w:rPr>
        <w:t xml:space="preserve"> оповещение</w:t>
      </w:r>
      <w:r w:rsidR="00791DF5" w:rsidRPr="00454481">
        <w:rPr>
          <w:bCs/>
          <w:sz w:val="28"/>
          <w:szCs w:val="28"/>
        </w:rPr>
        <w:t xml:space="preserve"> о </w:t>
      </w:r>
      <w:r w:rsidR="00F21EAA" w:rsidRPr="00454481">
        <w:rPr>
          <w:bCs/>
          <w:sz w:val="28"/>
          <w:szCs w:val="28"/>
        </w:rPr>
        <w:t>проведении</w:t>
      </w:r>
      <w:r w:rsidR="00791DF5" w:rsidRPr="00454481">
        <w:rPr>
          <w:bCs/>
          <w:sz w:val="28"/>
          <w:szCs w:val="28"/>
        </w:rPr>
        <w:t xml:space="preserve"> публичных слушаний </w:t>
      </w:r>
      <w:r w:rsidR="00652825" w:rsidRPr="00454481">
        <w:rPr>
          <w:rFonts w:eastAsiaTheme="minorHAnsi"/>
          <w:sz w:val="28"/>
          <w:szCs w:val="28"/>
          <w:lang w:eastAsia="en-US"/>
        </w:rPr>
        <w:t xml:space="preserve">опубликовано в газете «Гатчинская правда» </w:t>
      </w:r>
      <w:r w:rsidR="00F21EAA" w:rsidRPr="00454481">
        <w:rPr>
          <w:rFonts w:eastAsiaTheme="minorHAnsi"/>
          <w:sz w:val="28"/>
          <w:szCs w:val="28"/>
          <w:lang w:eastAsia="en-US"/>
        </w:rPr>
        <w:t xml:space="preserve">от </w:t>
      </w:r>
      <w:r w:rsidR="00454481" w:rsidRPr="00454481">
        <w:rPr>
          <w:rFonts w:eastAsiaTheme="minorHAnsi"/>
          <w:sz w:val="28"/>
          <w:szCs w:val="28"/>
          <w:lang w:eastAsia="en-US"/>
        </w:rPr>
        <w:lastRenderedPageBreak/>
        <w:t>09.07</w:t>
      </w:r>
      <w:r w:rsidR="00F21EAA" w:rsidRPr="00454481">
        <w:rPr>
          <w:rFonts w:eastAsiaTheme="minorHAnsi"/>
          <w:sz w:val="28"/>
          <w:szCs w:val="28"/>
          <w:lang w:eastAsia="en-US"/>
        </w:rPr>
        <w:t xml:space="preserve">.2024 </w:t>
      </w:r>
      <w:r w:rsidR="00F21EAA" w:rsidRPr="00454481">
        <w:rPr>
          <w:sz w:val="28"/>
          <w:szCs w:val="28"/>
        </w:rPr>
        <w:t xml:space="preserve">№ </w:t>
      </w:r>
      <w:r w:rsidR="00454481" w:rsidRPr="00454481">
        <w:rPr>
          <w:sz w:val="28"/>
          <w:szCs w:val="28"/>
        </w:rPr>
        <w:t>50</w:t>
      </w:r>
      <w:r w:rsidR="00F21EAA" w:rsidRPr="00454481">
        <w:rPr>
          <w:sz w:val="28"/>
          <w:szCs w:val="28"/>
        </w:rPr>
        <w:t xml:space="preserve"> (216</w:t>
      </w:r>
      <w:r w:rsidR="00454481" w:rsidRPr="00454481">
        <w:rPr>
          <w:sz w:val="28"/>
          <w:szCs w:val="28"/>
        </w:rPr>
        <w:t>50</w:t>
      </w:r>
      <w:r w:rsidR="00F21EAA" w:rsidRPr="00454481">
        <w:rPr>
          <w:sz w:val="28"/>
          <w:szCs w:val="28"/>
        </w:rPr>
        <w:t>)</w:t>
      </w:r>
      <w:r w:rsidR="00F21EAA" w:rsidRPr="00454481">
        <w:rPr>
          <w:rFonts w:eastAsiaTheme="minorHAnsi"/>
          <w:sz w:val="28"/>
          <w:szCs w:val="28"/>
          <w:lang w:eastAsia="en-US"/>
        </w:rPr>
        <w:t xml:space="preserve">; размещено </w:t>
      </w:r>
      <w:r w:rsidR="00F21EAA" w:rsidRPr="00454481">
        <w:rPr>
          <w:sz w:val="28"/>
          <w:szCs w:val="28"/>
        </w:rPr>
        <w:t xml:space="preserve">на официальном сайте Гатчинского муниципального района по адресу: </w:t>
      </w:r>
      <w:hyperlink r:id="rId8" w:history="1">
        <w:r w:rsidR="00F21EAA" w:rsidRPr="00454481">
          <w:rPr>
            <w:rStyle w:val="aa"/>
            <w:color w:val="auto"/>
            <w:sz w:val="28"/>
            <w:szCs w:val="28"/>
            <w:lang w:val="en-US"/>
          </w:rPr>
          <w:t>http</w:t>
        </w:r>
        <w:r w:rsidR="00F21EAA" w:rsidRPr="00454481">
          <w:rPr>
            <w:rStyle w:val="aa"/>
            <w:color w:val="auto"/>
            <w:sz w:val="28"/>
            <w:szCs w:val="28"/>
          </w:rPr>
          <w:t>://gmrlo.ru</w:t>
        </w:r>
      </w:hyperlink>
      <w:r w:rsidR="00F21EAA" w:rsidRPr="00454481">
        <w:rPr>
          <w:sz w:val="28"/>
          <w:szCs w:val="28"/>
        </w:rPr>
        <w:t xml:space="preserve"> и </w:t>
      </w:r>
      <w:r w:rsidR="00454481" w:rsidRPr="00454481">
        <w:rPr>
          <w:sz w:val="28"/>
          <w:szCs w:val="28"/>
        </w:rPr>
        <w:t xml:space="preserve">на официальном сайте Пудомягского сельского поселения  по адресу: </w:t>
      </w:r>
      <w:hyperlink r:id="rId9" w:history="1">
        <w:r w:rsidR="00454481" w:rsidRPr="00454481">
          <w:rPr>
            <w:rStyle w:val="aa"/>
            <w:color w:val="auto"/>
            <w:sz w:val="28"/>
            <w:szCs w:val="28"/>
          </w:rPr>
          <w:t>http://www.adm-pudomyagi.ru/</w:t>
        </w:r>
      </w:hyperlink>
      <w:r w:rsidR="00454481" w:rsidRPr="00454481">
        <w:rPr>
          <w:sz w:val="28"/>
          <w:szCs w:val="28"/>
        </w:rPr>
        <w:t xml:space="preserve"> </w:t>
      </w:r>
      <w:r w:rsidR="00F21EAA" w:rsidRPr="00454481">
        <w:rPr>
          <w:sz w:val="28"/>
          <w:szCs w:val="28"/>
        </w:rPr>
        <w:t xml:space="preserve">в сети «ИНТЕРНЕТ», на информационных стендах, в местах массового скопления граждан, расположенных на территории, в отношении которой подготовлен Проект, в здании администрации </w:t>
      </w:r>
      <w:r w:rsidR="00454481" w:rsidRPr="00454481">
        <w:rPr>
          <w:sz w:val="28"/>
          <w:szCs w:val="28"/>
        </w:rPr>
        <w:t>Пудомягского сельского поселения по адресу:  Ленинградская область, Гатчинский район, пос. Лукаши,</w:t>
      </w:r>
      <w:r w:rsidR="00845161">
        <w:rPr>
          <w:sz w:val="28"/>
          <w:szCs w:val="28"/>
        </w:rPr>
        <w:t xml:space="preserve"> </w:t>
      </w:r>
      <w:r w:rsidR="00454481" w:rsidRPr="00454481">
        <w:rPr>
          <w:sz w:val="28"/>
          <w:szCs w:val="28"/>
        </w:rPr>
        <w:t>ул. Ижорская, д. 8</w:t>
      </w:r>
      <w:r w:rsidR="00652825" w:rsidRPr="00454481">
        <w:rPr>
          <w:sz w:val="28"/>
          <w:szCs w:val="28"/>
        </w:rPr>
        <w:t>.</w:t>
      </w:r>
    </w:p>
    <w:p w:rsidR="00421BD6" w:rsidRPr="004A1594" w:rsidRDefault="00215A87" w:rsidP="004C4D57">
      <w:pPr>
        <w:pStyle w:val="a3"/>
        <w:widowControl w:val="0"/>
        <w:numPr>
          <w:ilvl w:val="0"/>
          <w:numId w:val="8"/>
        </w:numPr>
        <w:tabs>
          <w:tab w:val="left" w:pos="0"/>
          <w:tab w:val="left" w:pos="916"/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4A1594">
        <w:rPr>
          <w:bCs/>
          <w:sz w:val="28"/>
          <w:szCs w:val="28"/>
        </w:rPr>
        <w:t>Сведения о проведении экспозиции по материалам (где и когда проведена):</w:t>
      </w:r>
      <w:r w:rsidR="00F727B3" w:rsidRPr="004A1594">
        <w:rPr>
          <w:sz w:val="28"/>
          <w:szCs w:val="28"/>
        </w:rPr>
        <w:t xml:space="preserve"> э</w:t>
      </w:r>
      <w:r w:rsidR="00FD4187" w:rsidRPr="004A1594">
        <w:rPr>
          <w:sz w:val="28"/>
          <w:szCs w:val="28"/>
        </w:rPr>
        <w:t xml:space="preserve">кспозиция </w:t>
      </w:r>
      <w:r w:rsidR="00FD4187" w:rsidRPr="004A1594">
        <w:rPr>
          <w:bCs/>
          <w:sz w:val="28"/>
          <w:szCs w:val="28"/>
        </w:rPr>
        <w:t>проводи</w:t>
      </w:r>
      <w:r w:rsidR="00604AAF" w:rsidRPr="004A1594">
        <w:rPr>
          <w:bCs/>
          <w:sz w:val="28"/>
          <w:szCs w:val="28"/>
        </w:rPr>
        <w:t>лась</w:t>
      </w:r>
      <w:r w:rsidR="00F727B3" w:rsidRPr="004A1594">
        <w:rPr>
          <w:bCs/>
          <w:sz w:val="28"/>
          <w:szCs w:val="28"/>
        </w:rPr>
        <w:t xml:space="preserve"> </w:t>
      </w:r>
      <w:r w:rsidR="0093743A" w:rsidRPr="004A1594">
        <w:rPr>
          <w:sz w:val="28"/>
          <w:szCs w:val="28"/>
        </w:rPr>
        <w:t xml:space="preserve">с </w:t>
      </w:r>
      <w:r w:rsidR="00454481" w:rsidRPr="004A1594">
        <w:rPr>
          <w:sz w:val="28"/>
          <w:szCs w:val="28"/>
        </w:rPr>
        <w:t>16.07</w:t>
      </w:r>
      <w:r w:rsidR="0093743A" w:rsidRPr="004A1594">
        <w:rPr>
          <w:sz w:val="28"/>
          <w:szCs w:val="28"/>
        </w:rPr>
        <w:t xml:space="preserve">.2024 </w:t>
      </w:r>
      <w:r w:rsidR="0093743A" w:rsidRPr="004A1594">
        <w:rPr>
          <w:bCs/>
          <w:sz w:val="28"/>
          <w:szCs w:val="28"/>
        </w:rPr>
        <w:t xml:space="preserve">по </w:t>
      </w:r>
      <w:r w:rsidR="00454481" w:rsidRPr="004A1594">
        <w:rPr>
          <w:bCs/>
          <w:sz w:val="28"/>
          <w:szCs w:val="28"/>
        </w:rPr>
        <w:t>25.07</w:t>
      </w:r>
      <w:r w:rsidR="0093743A" w:rsidRPr="004A1594">
        <w:rPr>
          <w:bCs/>
          <w:sz w:val="28"/>
          <w:szCs w:val="28"/>
        </w:rPr>
        <w:t>.2024</w:t>
      </w:r>
      <w:r w:rsidR="0093743A" w:rsidRPr="004A1594">
        <w:rPr>
          <w:sz w:val="28"/>
          <w:szCs w:val="28"/>
        </w:rPr>
        <w:t xml:space="preserve"> в здании администрации </w:t>
      </w:r>
      <w:r w:rsidR="00454481" w:rsidRPr="004A1594">
        <w:rPr>
          <w:sz w:val="28"/>
          <w:szCs w:val="28"/>
        </w:rPr>
        <w:t>Пудомяг</w:t>
      </w:r>
      <w:r w:rsidR="0093743A" w:rsidRPr="004A1594">
        <w:rPr>
          <w:sz w:val="28"/>
          <w:szCs w:val="28"/>
        </w:rPr>
        <w:t>ского сельского поселения</w:t>
      </w:r>
      <w:r w:rsidR="0093743A" w:rsidRPr="004A1594">
        <w:rPr>
          <w:bCs/>
          <w:sz w:val="28"/>
          <w:szCs w:val="28"/>
        </w:rPr>
        <w:t xml:space="preserve"> по рабочим дням </w:t>
      </w:r>
      <w:r w:rsidR="0093743A" w:rsidRPr="004A1594">
        <w:rPr>
          <w:sz w:val="28"/>
          <w:szCs w:val="28"/>
        </w:rPr>
        <w:t xml:space="preserve">с режимом работы: понедельник - четверг с </w:t>
      </w:r>
      <w:r w:rsidR="004A1594">
        <w:rPr>
          <w:sz w:val="28"/>
          <w:szCs w:val="28"/>
        </w:rPr>
        <w:t>09</w:t>
      </w:r>
      <w:r w:rsidR="0093743A" w:rsidRPr="004A1594">
        <w:rPr>
          <w:sz w:val="28"/>
          <w:szCs w:val="28"/>
        </w:rPr>
        <w:t>-00 до 13-00 и с 14-00 до 1</w:t>
      </w:r>
      <w:r w:rsidR="004A1594">
        <w:rPr>
          <w:sz w:val="28"/>
          <w:szCs w:val="28"/>
        </w:rPr>
        <w:t>8</w:t>
      </w:r>
      <w:r w:rsidR="0093743A" w:rsidRPr="004A1594">
        <w:rPr>
          <w:sz w:val="28"/>
          <w:szCs w:val="28"/>
        </w:rPr>
        <w:t xml:space="preserve">-00, пятница с </w:t>
      </w:r>
      <w:r w:rsidR="004A1594">
        <w:rPr>
          <w:sz w:val="28"/>
          <w:szCs w:val="28"/>
        </w:rPr>
        <w:t>09</w:t>
      </w:r>
      <w:r w:rsidR="0093743A" w:rsidRPr="004A1594">
        <w:rPr>
          <w:sz w:val="28"/>
          <w:szCs w:val="28"/>
        </w:rPr>
        <w:t>-00 до 13-00 и с 14-00 до 1</w:t>
      </w:r>
      <w:r w:rsidR="004A1594">
        <w:rPr>
          <w:sz w:val="28"/>
          <w:szCs w:val="28"/>
        </w:rPr>
        <w:t>7</w:t>
      </w:r>
      <w:r w:rsidR="0093743A" w:rsidRPr="004A1594">
        <w:rPr>
          <w:sz w:val="28"/>
          <w:szCs w:val="28"/>
        </w:rPr>
        <w:t>-</w:t>
      </w:r>
      <w:r w:rsidR="00454481" w:rsidRPr="004A1594">
        <w:rPr>
          <w:sz w:val="28"/>
          <w:szCs w:val="28"/>
        </w:rPr>
        <w:t>00</w:t>
      </w:r>
      <w:r w:rsidR="00965FD3" w:rsidRPr="004A1594">
        <w:rPr>
          <w:sz w:val="28"/>
          <w:szCs w:val="28"/>
        </w:rPr>
        <w:t>.</w:t>
      </w:r>
    </w:p>
    <w:p w:rsidR="002F5202" w:rsidRPr="00845161" w:rsidRDefault="00D71123" w:rsidP="00845161">
      <w:pPr>
        <w:pStyle w:val="a3"/>
        <w:widowControl w:val="0"/>
        <w:numPr>
          <w:ilvl w:val="0"/>
          <w:numId w:val="8"/>
        </w:numPr>
        <w:tabs>
          <w:tab w:val="left" w:pos="916"/>
          <w:tab w:val="left" w:pos="1134"/>
          <w:tab w:val="left" w:pos="1701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845161">
        <w:rPr>
          <w:bCs/>
          <w:sz w:val="28"/>
          <w:szCs w:val="28"/>
        </w:rPr>
        <w:t>Сведения о проведении собрания участников публичных слушаний</w:t>
      </w:r>
      <w:r w:rsidR="0093743A" w:rsidRPr="00845161">
        <w:rPr>
          <w:bCs/>
          <w:sz w:val="28"/>
          <w:szCs w:val="28"/>
        </w:rPr>
        <w:t xml:space="preserve"> </w:t>
      </w:r>
      <w:r w:rsidRPr="00845161">
        <w:rPr>
          <w:bCs/>
          <w:sz w:val="28"/>
          <w:szCs w:val="28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  <w:r w:rsidR="004A1594" w:rsidRPr="00845161">
        <w:rPr>
          <w:sz w:val="28"/>
          <w:szCs w:val="28"/>
        </w:rPr>
        <w:t>25.07</w:t>
      </w:r>
      <w:r w:rsidR="0093743A" w:rsidRPr="00845161">
        <w:rPr>
          <w:sz w:val="28"/>
          <w:szCs w:val="28"/>
        </w:rPr>
        <w:t>.2024 в 1</w:t>
      </w:r>
      <w:r w:rsidR="00845161" w:rsidRPr="00845161">
        <w:rPr>
          <w:sz w:val="28"/>
          <w:szCs w:val="28"/>
        </w:rPr>
        <w:t>6</w:t>
      </w:r>
      <w:r w:rsidR="0093743A" w:rsidRPr="00845161">
        <w:rPr>
          <w:sz w:val="28"/>
          <w:szCs w:val="28"/>
        </w:rPr>
        <w:t>-</w:t>
      </w:r>
      <w:r w:rsidR="00845161" w:rsidRPr="00845161">
        <w:rPr>
          <w:sz w:val="28"/>
          <w:szCs w:val="28"/>
        </w:rPr>
        <w:t>3</w:t>
      </w:r>
      <w:r w:rsidR="0093743A" w:rsidRPr="00845161">
        <w:rPr>
          <w:sz w:val="28"/>
          <w:szCs w:val="28"/>
        </w:rPr>
        <w:t xml:space="preserve">0, в здании администрации </w:t>
      </w:r>
      <w:r w:rsidR="00845161" w:rsidRPr="00845161">
        <w:rPr>
          <w:sz w:val="28"/>
          <w:szCs w:val="28"/>
        </w:rPr>
        <w:t>Пудомяг</w:t>
      </w:r>
      <w:r w:rsidR="0093743A" w:rsidRPr="00845161">
        <w:rPr>
          <w:sz w:val="28"/>
          <w:szCs w:val="28"/>
        </w:rPr>
        <w:t xml:space="preserve">ского сельского поселения по адресу: Ленинградская область, Гатчинский район, </w:t>
      </w:r>
      <w:r w:rsidR="00845161" w:rsidRPr="00845161">
        <w:rPr>
          <w:sz w:val="28"/>
          <w:szCs w:val="28"/>
        </w:rPr>
        <w:t>пос. Лукаши, ул. Ижорская, д. 8</w:t>
      </w:r>
      <w:r w:rsidR="002F5202" w:rsidRPr="00845161">
        <w:rPr>
          <w:sz w:val="28"/>
          <w:szCs w:val="28"/>
        </w:rPr>
        <w:t>.</w:t>
      </w:r>
    </w:p>
    <w:p w:rsidR="00974A86" w:rsidRPr="00845161" w:rsidRDefault="00974A86" w:rsidP="00974A8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845161">
        <w:rPr>
          <w:rFonts w:eastAsiaTheme="minorHAnsi"/>
          <w:i/>
          <w:sz w:val="28"/>
          <w:szCs w:val="28"/>
          <w:lang w:eastAsia="en-US"/>
        </w:rPr>
        <w:t>Присутствовали:</w:t>
      </w:r>
    </w:p>
    <w:p w:rsidR="00974A86" w:rsidRPr="00845161" w:rsidRDefault="00974A86" w:rsidP="00974A8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45161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974A86" w:rsidRPr="00845161" w:rsidRDefault="00974A86" w:rsidP="00974A8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45161">
        <w:rPr>
          <w:rFonts w:eastAsiaTheme="minorHAnsi"/>
          <w:sz w:val="28"/>
          <w:szCs w:val="28"/>
          <w:lang w:eastAsia="en-US"/>
        </w:rPr>
        <w:t xml:space="preserve">Медведева Н.С. –заместитель председателя Комиссии </w:t>
      </w:r>
      <w:r w:rsidRPr="0084516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 – заместитель председателя по градостроительному развитию территорий комитета строительства и градостроительного развития территорий администрации Гатчинского муниципального района</w:t>
      </w:r>
      <w:r w:rsidRPr="00845161">
        <w:rPr>
          <w:rFonts w:eastAsiaTheme="minorHAnsi"/>
          <w:sz w:val="28"/>
          <w:szCs w:val="28"/>
          <w:lang w:eastAsia="en-US"/>
        </w:rPr>
        <w:t>;</w:t>
      </w:r>
    </w:p>
    <w:p w:rsidR="00974A86" w:rsidRPr="00845161" w:rsidRDefault="00845161" w:rsidP="00974A86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45161">
        <w:rPr>
          <w:rFonts w:eastAsiaTheme="minorHAnsi"/>
          <w:sz w:val="28"/>
          <w:szCs w:val="28"/>
          <w:lang w:eastAsia="en-US"/>
        </w:rPr>
        <w:t>Постникова Т.А</w:t>
      </w:r>
      <w:r w:rsidR="00974A86" w:rsidRPr="00845161">
        <w:rPr>
          <w:rFonts w:eastAsiaTheme="minorHAnsi"/>
          <w:sz w:val="28"/>
          <w:szCs w:val="28"/>
          <w:lang w:eastAsia="en-US"/>
        </w:rPr>
        <w:t xml:space="preserve">.– секретарь Комиссии </w:t>
      </w:r>
      <w:r w:rsidR="00974A86" w:rsidRPr="0084516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 – главный специалист отдела градостроительного развития территорий комитета строительства и градостроительного развития территорий администрации Гатчинского муниципального района.</w:t>
      </w:r>
    </w:p>
    <w:p w:rsidR="00974A86" w:rsidRPr="00845161" w:rsidRDefault="00974A86" w:rsidP="00974A8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45161">
        <w:rPr>
          <w:rFonts w:eastAsiaTheme="minorHAnsi"/>
          <w:sz w:val="28"/>
          <w:szCs w:val="28"/>
          <w:lang w:eastAsia="en-US"/>
        </w:rPr>
        <w:t xml:space="preserve">2) представители администрации </w:t>
      </w:r>
      <w:r w:rsidR="00845161" w:rsidRPr="00845161">
        <w:rPr>
          <w:rFonts w:eastAsiaTheme="minorHAnsi"/>
          <w:sz w:val="28"/>
          <w:szCs w:val="28"/>
          <w:lang w:eastAsia="en-US"/>
        </w:rPr>
        <w:t>Пудомяг</w:t>
      </w:r>
      <w:r w:rsidRPr="00845161">
        <w:rPr>
          <w:rFonts w:eastAsiaTheme="minorHAnsi"/>
          <w:sz w:val="28"/>
          <w:szCs w:val="28"/>
          <w:lang w:eastAsia="en-US"/>
        </w:rPr>
        <w:t>ского сельского поселения:</w:t>
      </w:r>
    </w:p>
    <w:p w:rsidR="00974A86" w:rsidRPr="00845161" w:rsidRDefault="00845161" w:rsidP="00974A86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45161">
        <w:rPr>
          <w:rFonts w:eastAsiaTheme="minorHAnsi"/>
          <w:sz w:val="28"/>
          <w:szCs w:val="28"/>
          <w:lang w:eastAsia="en-US"/>
        </w:rPr>
        <w:t>Якименко С</w:t>
      </w:r>
      <w:r w:rsidR="00974A86" w:rsidRPr="00845161">
        <w:rPr>
          <w:rFonts w:eastAsiaTheme="minorHAnsi"/>
          <w:sz w:val="28"/>
          <w:szCs w:val="28"/>
          <w:lang w:eastAsia="en-US"/>
        </w:rPr>
        <w:t>.В. –глава администрации;</w:t>
      </w:r>
    </w:p>
    <w:p w:rsidR="00974A86" w:rsidRPr="00845161" w:rsidRDefault="00845161" w:rsidP="00974A86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45161">
        <w:rPr>
          <w:rFonts w:eastAsiaTheme="minorHAnsi"/>
          <w:sz w:val="28"/>
          <w:szCs w:val="28"/>
          <w:lang w:eastAsia="en-US"/>
        </w:rPr>
        <w:t>Карповец Т.Е</w:t>
      </w:r>
      <w:r w:rsidR="00974A86" w:rsidRPr="00845161">
        <w:rPr>
          <w:rFonts w:eastAsiaTheme="minorHAnsi"/>
          <w:sz w:val="28"/>
          <w:szCs w:val="28"/>
          <w:lang w:eastAsia="en-US"/>
        </w:rPr>
        <w:t xml:space="preserve">. – </w:t>
      </w:r>
      <w:r w:rsidRPr="00845161">
        <w:rPr>
          <w:rFonts w:eastAsiaTheme="minorHAnsi"/>
          <w:sz w:val="28"/>
          <w:szCs w:val="28"/>
          <w:lang w:eastAsia="en-US"/>
        </w:rPr>
        <w:t>начальник отдела по управлению имуществом</w:t>
      </w:r>
      <w:r w:rsidR="00974A86" w:rsidRPr="00845161">
        <w:rPr>
          <w:rFonts w:eastAsiaTheme="minorHAnsi"/>
          <w:sz w:val="28"/>
          <w:szCs w:val="28"/>
          <w:lang w:eastAsia="en-US"/>
        </w:rPr>
        <w:t xml:space="preserve"> администрации.</w:t>
      </w:r>
    </w:p>
    <w:p w:rsidR="00974A86" w:rsidRPr="00845161" w:rsidRDefault="00974A86" w:rsidP="00974A8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45161">
        <w:rPr>
          <w:rFonts w:eastAsiaTheme="minorHAnsi"/>
          <w:sz w:val="28"/>
          <w:szCs w:val="28"/>
          <w:lang w:eastAsia="en-US"/>
        </w:rPr>
        <w:t>3) представители инициатора публичных слушаний:</w:t>
      </w:r>
    </w:p>
    <w:p w:rsidR="00974A86" w:rsidRPr="00845161" w:rsidRDefault="00845161" w:rsidP="000E111C">
      <w:pPr>
        <w:pStyle w:val="a3"/>
        <w:numPr>
          <w:ilvl w:val="0"/>
          <w:numId w:val="25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45161">
        <w:rPr>
          <w:rFonts w:eastAsiaTheme="minorHAnsi"/>
          <w:sz w:val="28"/>
          <w:szCs w:val="28"/>
          <w:lang w:eastAsia="en-US"/>
        </w:rPr>
        <w:t>Лебедев А</w:t>
      </w:r>
      <w:r>
        <w:rPr>
          <w:rFonts w:eastAsiaTheme="minorHAnsi"/>
          <w:sz w:val="28"/>
          <w:szCs w:val="28"/>
          <w:lang w:eastAsia="en-US"/>
        </w:rPr>
        <w:t xml:space="preserve">лексей </w:t>
      </w:r>
      <w:r w:rsidRPr="00845161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ергеевич</w:t>
      </w:r>
      <w:r w:rsidR="00974A86" w:rsidRPr="00845161">
        <w:rPr>
          <w:rFonts w:eastAsiaTheme="minorHAnsi"/>
          <w:sz w:val="28"/>
          <w:szCs w:val="28"/>
          <w:lang w:eastAsia="en-US"/>
        </w:rPr>
        <w:t xml:space="preserve">. </w:t>
      </w:r>
    </w:p>
    <w:p w:rsidR="00974A86" w:rsidRPr="00845161" w:rsidRDefault="00974A86" w:rsidP="00974A86">
      <w:pPr>
        <w:tabs>
          <w:tab w:val="left" w:pos="1134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45161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зарегистрировалось 0 участников публичных слушаний.</w:t>
      </w:r>
    </w:p>
    <w:p w:rsidR="00974A86" w:rsidRPr="00845161" w:rsidRDefault="00974A86" w:rsidP="00974A8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845161">
        <w:rPr>
          <w:rFonts w:eastAsiaTheme="minorHAnsi"/>
          <w:i/>
          <w:sz w:val="28"/>
          <w:szCs w:val="28"/>
          <w:lang w:eastAsia="en-US"/>
        </w:rPr>
        <w:t>Выступления:</w:t>
      </w:r>
    </w:p>
    <w:p w:rsidR="00974A86" w:rsidRPr="00845161" w:rsidRDefault="00974A86" w:rsidP="00974A8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5161">
        <w:rPr>
          <w:rFonts w:eastAsiaTheme="minorHAnsi"/>
          <w:sz w:val="28"/>
          <w:szCs w:val="28"/>
          <w:u w:val="single"/>
          <w:lang w:eastAsia="en-US"/>
        </w:rPr>
        <w:t>Медведева Н.С.</w:t>
      </w:r>
      <w:r w:rsidRPr="00845161">
        <w:rPr>
          <w:rFonts w:eastAsiaTheme="minorHAnsi"/>
          <w:sz w:val="28"/>
          <w:szCs w:val="28"/>
          <w:lang w:eastAsia="en-US"/>
        </w:rPr>
        <w:t xml:space="preserve"> объявила о начале собрания участников публичных слушаний </w:t>
      </w:r>
      <w:r w:rsidRPr="00845161">
        <w:rPr>
          <w:sz w:val="28"/>
          <w:szCs w:val="28"/>
        </w:rPr>
        <w:t>по проекту решения о предоставлении разрешения на условно разрешенный вид использования «</w:t>
      </w:r>
      <w:r w:rsidR="00845161" w:rsidRPr="00845161">
        <w:rPr>
          <w:sz w:val="28"/>
          <w:szCs w:val="28"/>
        </w:rPr>
        <w:t>Для размещения объектов торговли» для земельного участка с кадастровым номером 47:23:0306001:857 площадью 20719 кв.м., расположенного по адресу: Ленинградская область, Гатчинский район, вблизи д.Монделево, уч. б/н.</w:t>
      </w:r>
    </w:p>
    <w:p w:rsidR="00974A86" w:rsidRPr="000145AE" w:rsidRDefault="00974A86" w:rsidP="00974A86">
      <w:p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845161">
        <w:rPr>
          <w:sz w:val="28"/>
          <w:szCs w:val="28"/>
        </w:rPr>
        <w:lastRenderedPageBreak/>
        <w:t xml:space="preserve">Отметила, что публичные слушания проводятся на основании постановления </w:t>
      </w:r>
      <w:r w:rsidRPr="00845161">
        <w:rPr>
          <w:rFonts w:eastAsiaTheme="minorHAnsi"/>
          <w:sz w:val="28"/>
          <w:szCs w:val="28"/>
          <w:lang w:eastAsia="en-US"/>
        </w:rPr>
        <w:t xml:space="preserve">Главы Гатчинского муниципального района Ленинградской области от </w:t>
      </w:r>
      <w:r w:rsidR="00845161" w:rsidRPr="00845161">
        <w:rPr>
          <w:rFonts w:eastAsiaTheme="minorHAnsi"/>
          <w:sz w:val="28"/>
          <w:szCs w:val="28"/>
          <w:lang w:eastAsia="en-US"/>
        </w:rPr>
        <w:t>02.07</w:t>
      </w:r>
      <w:r w:rsidRPr="00845161">
        <w:rPr>
          <w:rFonts w:eastAsiaTheme="minorHAnsi"/>
          <w:sz w:val="28"/>
          <w:szCs w:val="28"/>
          <w:lang w:eastAsia="en-US"/>
        </w:rPr>
        <w:t xml:space="preserve">.2024 № </w:t>
      </w:r>
      <w:r w:rsidR="00845161" w:rsidRPr="00845161">
        <w:rPr>
          <w:rFonts w:eastAsiaTheme="minorHAnsi"/>
          <w:sz w:val="28"/>
          <w:szCs w:val="28"/>
          <w:lang w:eastAsia="en-US"/>
        </w:rPr>
        <w:t>90</w:t>
      </w:r>
      <w:r w:rsidRPr="000145AE">
        <w:rPr>
          <w:rFonts w:eastAsiaTheme="minorHAnsi"/>
          <w:color w:val="FF0000"/>
          <w:sz w:val="28"/>
          <w:szCs w:val="28"/>
          <w:lang w:eastAsia="en-US"/>
        </w:rPr>
        <w:t>.</w:t>
      </w:r>
    </w:p>
    <w:p w:rsidR="00974A86" w:rsidRPr="007166CD" w:rsidRDefault="00974A86" w:rsidP="00974A86">
      <w:p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166CD">
        <w:rPr>
          <w:rFonts w:eastAsiaTheme="minorHAnsi"/>
          <w:sz w:val="28"/>
          <w:szCs w:val="28"/>
          <w:lang w:eastAsia="en-US"/>
        </w:rPr>
        <w:t>Этапы процедуры проведения публичных слушаний соблюдены.</w:t>
      </w:r>
    </w:p>
    <w:p w:rsidR="00974A86" w:rsidRPr="007166CD" w:rsidRDefault="00974A86" w:rsidP="00974A86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7166CD">
        <w:rPr>
          <w:bCs/>
          <w:sz w:val="28"/>
          <w:szCs w:val="28"/>
        </w:rPr>
        <w:t xml:space="preserve">Пояснила, что </w:t>
      </w:r>
      <w:r w:rsidRPr="007166CD">
        <w:rPr>
          <w:sz w:val="28"/>
          <w:szCs w:val="28"/>
        </w:rPr>
        <w:t>в ходе проведения собрания участников публичных слушаний,</w:t>
      </w:r>
      <w:r w:rsidRPr="007166CD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 предложения и замечания.</w:t>
      </w:r>
    </w:p>
    <w:p w:rsidR="00974A86" w:rsidRPr="007166CD" w:rsidRDefault="00974A86" w:rsidP="00974A8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66CD">
        <w:rPr>
          <w:rFonts w:eastAsiaTheme="minorHAnsi"/>
          <w:sz w:val="28"/>
          <w:szCs w:val="28"/>
          <w:lang w:eastAsia="en-US"/>
        </w:rPr>
        <w:t>Предоставила слово представителю инициатора публичных слушаний</w:t>
      </w:r>
      <w:r w:rsidRPr="007166CD">
        <w:rPr>
          <w:sz w:val="28"/>
          <w:szCs w:val="28"/>
        </w:rPr>
        <w:t xml:space="preserve"> – </w:t>
      </w:r>
      <w:r w:rsidR="007166CD" w:rsidRPr="007166CD">
        <w:rPr>
          <w:sz w:val="28"/>
          <w:szCs w:val="28"/>
        </w:rPr>
        <w:t>Лебедеву Алексею Сергеевичу</w:t>
      </w:r>
      <w:r w:rsidRPr="007166CD">
        <w:rPr>
          <w:sz w:val="28"/>
          <w:szCs w:val="28"/>
        </w:rPr>
        <w:t>.</w:t>
      </w:r>
    </w:p>
    <w:p w:rsidR="00974A86" w:rsidRPr="007166CD" w:rsidRDefault="007166CD" w:rsidP="00974A86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66CD">
        <w:rPr>
          <w:sz w:val="28"/>
          <w:szCs w:val="28"/>
          <w:u w:val="single"/>
        </w:rPr>
        <w:t>Лебедев А.С</w:t>
      </w:r>
      <w:r w:rsidR="00974A86" w:rsidRPr="007166CD">
        <w:rPr>
          <w:sz w:val="28"/>
          <w:szCs w:val="28"/>
          <w:u w:val="single"/>
        </w:rPr>
        <w:t>.</w:t>
      </w:r>
      <w:r w:rsidR="00974A86" w:rsidRPr="007166CD">
        <w:rPr>
          <w:sz w:val="28"/>
          <w:szCs w:val="28"/>
        </w:rPr>
        <w:t xml:space="preserve"> рассказал о цели изменения вида разрешенного использования на условно разрешенный вид использования – «</w:t>
      </w:r>
      <w:r w:rsidRPr="007166CD">
        <w:rPr>
          <w:sz w:val="28"/>
          <w:szCs w:val="28"/>
        </w:rPr>
        <w:t>Для размещения объектов торговли» для земельного участка с кадастровым номером 47:23:0306001:857</w:t>
      </w:r>
      <w:r w:rsidR="00974A86" w:rsidRPr="007166CD">
        <w:rPr>
          <w:sz w:val="28"/>
          <w:szCs w:val="28"/>
        </w:rPr>
        <w:t>.</w:t>
      </w:r>
    </w:p>
    <w:p w:rsidR="00974A86" w:rsidRPr="007166CD" w:rsidRDefault="00974A86" w:rsidP="00974A8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166CD">
        <w:rPr>
          <w:sz w:val="28"/>
          <w:szCs w:val="28"/>
          <w:shd w:val="clear" w:color="auto" w:fill="FFFFFF"/>
        </w:rPr>
        <w:t>Применив</w:t>
      </w:r>
      <w:r w:rsidRPr="007166CD">
        <w:rPr>
          <w:sz w:val="28"/>
          <w:szCs w:val="28"/>
        </w:rPr>
        <w:t xml:space="preserve"> д</w:t>
      </w:r>
      <w:r w:rsidRPr="007166CD">
        <w:rPr>
          <w:rFonts w:eastAsia="Calibri"/>
          <w:bCs/>
          <w:sz w:val="28"/>
          <w:szCs w:val="28"/>
          <w:lang w:eastAsia="en-US"/>
        </w:rPr>
        <w:t xml:space="preserve">емонстрационные материалы, пояснил, что </w:t>
      </w:r>
      <w:r w:rsidRPr="007166CD">
        <w:rPr>
          <w:sz w:val="28"/>
          <w:szCs w:val="28"/>
        </w:rPr>
        <w:t>предполагаемый объект капитального строительства не нарушит: градостроительные, противопожарные, санитарные, нормы и правила, относительно смежных земельных участков, а также законные интересы и права, собственников смежных земельных участков.</w:t>
      </w:r>
    </w:p>
    <w:p w:rsidR="00974A86" w:rsidRPr="007166CD" w:rsidRDefault="00974A86" w:rsidP="00974A8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166CD">
        <w:rPr>
          <w:sz w:val="28"/>
          <w:szCs w:val="28"/>
        </w:rPr>
        <w:t xml:space="preserve">Обратился с </w:t>
      </w:r>
      <w:r w:rsidRPr="007166CD">
        <w:rPr>
          <w:sz w:val="28"/>
          <w:szCs w:val="28"/>
          <w:shd w:val="clear" w:color="auto" w:fill="FFFFFF"/>
        </w:rPr>
        <w:t xml:space="preserve">просьбой рекомендовать установление условно разрешенного вида использования </w:t>
      </w:r>
      <w:r w:rsidRPr="007166CD">
        <w:rPr>
          <w:sz w:val="28"/>
          <w:szCs w:val="28"/>
        </w:rPr>
        <w:t>«</w:t>
      </w:r>
      <w:r w:rsidR="007166CD" w:rsidRPr="007166CD">
        <w:rPr>
          <w:sz w:val="28"/>
          <w:szCs w:val="28"/>
        </w:rPr>
        <w:t>Для размещения объектов торговли» для земельного участка с кадастровым номером 47:23:0306001:857 площадью 20719 кв.м.</w:t>
      </w:r>
    </w:p>
    <w:p w:rsidR="00974A86" w:rsidRPr="000B1257" w:rsidRDefault="007166CD" w:rsidP="00974A8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B1257">
        <w:rPr>
          <w:sz w:val="28"/>
          <w:szCs w:val="28"/>
          <w:u w:val="single"/>
        </w:rPr>
        <w:t>Карповец Т.Е</w:t>
      </w:r>
      <w:r w:rsidR="00974A86" w:rsidRPr="000B1257">
        <w:rPr>
          <w:sz w:val="28"/>
          <w:szCs w:val="28"/>
          <w:u w:val="single"/>
        </w:rPr>
        <w:t>.</w:t>
      </w:r>
      <w:r w:rsidR="00974A86" w:rsidRPr="000B1257">
        <w:rPr>
          <w:sz w:val="28"/>
          <w:szCs w:val="28"/>
        </w:rPr>
        <w:t xml:space="preserve"> выразила мнение администрации </w:t>
      </w:r>
      <w:r w:rsidR="003A3E41" w:rsidRPr="000B1257">
        <w:rPr>
          <w:sz w:val="28"/>
          <w:szCs w:val="28"/>
        </w:rPr>
        <w:t>Пудомяг</w:t>
      </w:r>
      <w:r w:rsidR="00974A86" w:rsidRPr="000B1257">
        <w:rPr>
          <w:sz w:val="28"/>
          <w:szCs w:val="28"/>
        </w:rPr>
        <w:t>ского сельского поселения в поддержку инициатора публичных слушаний.</w:t>
      </w:r>
    </w:p>
    <w:p w:rsidR="00974A86" w:rsidRPr="000E5E3F" w:rsidRDefault="00974A86" w:rsidP="00974A86">
      <w:pPr>
        <w:tabs>
          <w:tab w:val="left" w:pos="1134"/>
        </w:tabs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0E5E3F">
        <w:rPr>
          <w:rFonts w:eastAsiaTheme="minorHAnsi"/>
          <w:i/>
          <w:sz w:val="28"/>
          <w:szCs w:val="28"/>
          <w:lang w:eastAsia="en-US"/>
        </w:rPr>
        <w:t>Презентация проекта:</w:t>
      </w:r>
    </w:p>
    <w:p w:rsidR="00974A86" w:rsidRPr="000E5E3F" w:rsidRDefault="00974A86" w:rsidP="00974A8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E5E3F">
        <w:rPr>
          <w:rFonts w:eastAsia="Calibri"/>
          <w:bCs/>
          <w:sz w:val="28"/>
          <w:szCs w:val="28"/>
          <w:lang w:eastAsia="en-US"/>
        </w:rPr>
        <w:t>На собрании были представлены демонстрационные материалы: схема планировочной организации земельного участка; ситуационный план; визуализация проекта.</w:t>
      </w:r>
    </w:p>
    <w:p w:rsidR="00974A86" w:rsidRPr="003A3E41" w:rsidRDefault="00974A86" w:rsidP="00974A8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3A3E41">
        <w:rPr>
          <w:bCs/>
          <w:sz w:val="28"/>
          <w:szCs w:val="28"/>
        </w:rPr>
        <w:t>Замечаний и предложений по теме проведения собрания участников публичных слушаний</w:t>
      </w:r>
      <w:r w:rsidR="0093743A" w:rsidRPr="003A3E41">
        <w:rPr>
          <w:bCs/>
          <w:sz w:val="28"/>
          <w:szCs w:val="28"/>
        </w:rPr>
        <w:t xml:space="preserve"> </w:t>
      </w:r>
      <w:r w:rsidRPr="003A3E41">
        <w:rPr>
          <w:bCs/>
          <w:sz w:val="28"/>
          <w:szCs w:val="28"/>
        </w:rPr>
        <w:t>- не поступило.</w:t>
      </w:r>
    </w:p>
    <w:p w:rsidR="00F760E8" w:rsidRPr="003A3E41" w:rsidRDefault="004B6991" w:rsidP="00974A86">
      <w:pPr>
        <w:pStyle w:val="a3"/>
        <w:numPr>
          <w:ilvl w:val="0"/>
          <w:numId w:val="24"/>
        </w:numPr>
        <w:tabs>
          <w:tab w:val="left" w:pos="1134"/>
          <w:tab w:val="left" w:pos="170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A3E41">
        <w:rPr>
          <w:bCs/>
          <w:sz w:val="28"/>
          <w:szCs w:val="28"/>
        </w:rPr>
        <w:t>Сведения о количестве участников публичных слушаний, которые приняли участие в публичных слушаниях:</w:t>
      </w:r>
      <w:r w:rsidR="00F727B3" w:rsidRPr="003A3E41">
        <w:rPr>
          <w:bCs/>
          <w:sz w:val="28"/>
          <w:szCs w:val="28"/>
        </w:rPr>
        <w:t xml:space="preserve"> </w:t>
      </w:r>
      <w:r w:rsidR="00E42F56" w:rsidRPr="003A3E41">
        <w:rPr>
          <w:rFonts w:eastAsiaTheme="minorHAnsi"/>
          <w:sz w:val="28"/>
          <w:szCs w:val="28"/>
          <w:lang w:eastAsia="en-US"/>
        </w:rPr>
        <w:t>К</w:t>
      </w:r>
      <w:r w:rsidR="00F760E8" w:rsidRPr="003A3E41">
        <w:rPr>
          <w:rFonts w:eastAsiaTheme="minorHAnsi"/>
          <w:sz w:val="28"/>
          <w:szCs w:val="28"/>
          <w:lang w:eastAsia="en-US"/>
        </w:rPr>
        <w:t xml:space="preserve">оличество участников публичных слушаний – </w:t>
      </w:r>
      <w:r w:rsidR="0045480B" w:rsidRPr="003A3E41">
        <w:rPr>
          <w:rFonts w:eastAsiaTheme="minorHAnsi"/>
          <w:sz w:val="28"/>
          <w:szCs w:val="28"/>
          <w:lang w:eastAsia="en-US"/>
        </w:rPr>
        <w:t>0</w:t>
      </w:r>
      <w:r w:rsidR="002E4ECC" w:rsidRPr="003A3E41">
        <w:rPr>
          <w:rFonts w:eastAsiaTheme="minorHAnsi"/>
          <w:sz w:val="28"/>
          <w:szCs w:val="28"/>
          <w:lang w:eastAsia="en-US"/>
        </w:rPr>
        <w:t xml:space="preserve"> человек</w:t>
      </w:r>
      <w:r w:rsidR="00F760E8" w:rsidRPr="003A3E41">
        <w:rPr>
          <w:rFonts w:eastAsiaTheme="minorHAnsi"/>
          <w:sz w:val="28"/>
          <w:szCs w:val="28"/>
          <w:lang w:eastAsia="en-US"/>
        </w:rPr>
        <w:t>.</w:t>
      </w:r>
    </w:p>
    <w:p w:rsidR="004B6991" w:rsidRPr="000B1257" w:rsidRDefault="00F727B3" w:rsidP="00974A86">
      <w:pPr>
        <w:pStyle w:val="a3"/>
        <w:numPr>
          <w:ilvl w:val="0"/>
          <w:numId w:val="24"/>
        </w:numPr>
        <w:tabs>
          <w:tab w:val="left" w:pos="1134"/>
          <w:tab w:val="left" w:pos="170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145AE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4B6991" w:rsidRPr="000B1257">
        <w:rPr>
          <w:rFonts w:eastAsiaTheme="minorHAnsi"/>
          <w:sz w:val="28"/>
          <w:szCs w:val="28"/>
          <w:lang w:eastAsia="en-US"/>
        </w:rPr>
        <w:t>Предложения и замечания</w:t>
      </w:r>
      <w:r w:rsidR="004B6991" w:rsidRPr="000B1257">
        <w:rPr>
          <w:sz w:val="28"/>
          <w:szCs w:val="28"/>
        </w:rPr>
        <w:t xml:space="preserve"> участников публичных слушаний, </w:t>
      </w:r>
      <w:r w:rsidR="004B6991" w:rsidRPr="000B1257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10206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945"/>
      </w:tblGrid>
      <w:tr w:rsidR="000B1257" w:rsidRPr="000B1257" w:rsidTr="00B87BDC">
        <w:trPr>
          <w:trHeight w:val="79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0B1257" w:rsidRDefault="004B6991" w:rsidP="00974A86">
            <w:pPr>
              <w:tabs>
                <w:tab w:val="left" w:pos="1134"/>
                <w:tab w:val="left" w:pos="1701"/>
              </w:tabs>
              <w:ind w:firstLine="567"/>
              <w:rPr>
                <w:sz w:val="25"/>
                <w:szCs w:val="25"/>
              </w:rPr>
            </w:pPr>
            <w:r w:rsidRPr="000B1257">
              <w:rPr>
                <w:sz w:val="25"/>
                <w:szCs w:val="25"/>
              </w:rPr>
              <w:t>Содержание внесенных предложений и замечаний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0B1257" w:rsidRDefault="004B6991" w:rsidP="00974A86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ind w:firstLine="567"/>
              <w:rPr>
                <w:sz w:val="25"/>
                <w:szCs w:val="25"/>
              </w:rPr>
            </w:pPr>
            <w:r w:rsidRPr="000B1257">
              <w:rPr>
                <w:rFonts w:eastAsiaTheme="minorHAnsi"/>
                <w:sz w:val="25"/>
                <w:szCs w:val="25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0B1257" w:rsidRPr="000B1257" w:rsidTr="0093743A">
        <w:trPr>
          <w:trHeight w:val="25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0B1257" w:rsidRDefault="00A11D43" w:rsidP="00974A86">
            <w:pPr>
              <w:tabs>
                <w:tab w:val="left" w:pos="1134"/>
                <w:tab w:val="left" w:pos="1701"/>
              </w:tabs>
              <w:ind w:firstLine="567"/>
              <w:jc w:val="center"/>
              <w:rPr>
                <w:sz w:val="28"/>
                <w:szCs w:val="28"/>
              </w:rPr>
            </w:pPr>
            <w:r w:rsidRPr="000B1257">
              <w:rPr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0B1257" w:rsidRDefault="00A11D43" w:rsidP="00974A86">
            <w:pPr>
              <w:tabs>
                <w:tab w:val="left" w:pos="1134"/>
                <w:tab w:val="left" w:pos="1701"/>
              </w:tabs>
              <w:ind w:firstLine="567"/>
              <w:jc w:val="center"/>
              <w:rPr>
                <w:sz w:val="28"/>
                <w:szCs w:val="28"/>
              </w:rPr>
            </w:pPr>
            <w:r w:rsidRPr="000B1257">
              <w:rPr>
                <w:sz w:val="28"/>
                <w:szCs w:val="28"/>
              </w:rPr>
              <w:t>-</w:t>
            </w:r>
          </w:p>
        </w:tc>
      </w:tr>
    </w:tbl>
    <w:p w:rsidR="004B6991" w:rsidRPr="000B1257" w:rsidRDefault="004B6991" w:rsidP="00974A86">
      <w:pPr>
        <w:pStyle w:val="a3"/>
        <w:numPr>
          <w:ilvl w:val="0"/>
          <w:numId w:val="14"/>
        </w:numPr>
        <w:tabs>
          <w:tab w:val="left" w:pos="1134"/>
          <w:tab w:val="left" w:pos="1701"/>
        </w:tabs>
        <w:autoSpaceDE w:val="0"/>
        <w:autoSpaceDN w:val="0"/>
        <w:adjustRightInd w:val="0"/>
        <w:ind w:left="0" w:firstLine="567"/>
        <w:rPr>
          <w:rFonts w:eastAsiaTheme="minorHAnsi"/>
          <w:sz w:val="28"/>
          <w:szCs w:val="28"/>
          <w:lang w:eastAsia="en-US"/>
        </w:rPr>
      </w:pPr>
      <w:r w:rsidRPr="000B1257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10206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0B1257" w:rsidRPr="000B1257" w:rsidTr="00F95A53">
        <w:trPr>
          <w:trHeight w:val="79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0B1257" w:rsidRDefault="004B6991" w:rsidP="00974A86">
            <w:pPr>
              <w:tabs>
                <w:tab w:val="left" w:pos="1134"/>
                <w:tab w:val="left" w:pos="1701"/>
              </w:tabs>
              <w:ind w:firstLine="567"/>
              <w:rPr>
                <w:sz w:val="25"/>
                <w:szCs w:val="25"/>
              </w:rPr>
            </w:pPr>
            <w:r w:rsidRPr="000B1257">
              <w:rPr>
                <w:sz w:val="25"/>
                <w:szCs w:val="25"/>
              </w:rPr>
              <w:t>Содержание внесенных предложений и замечаний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0B1257" w:rsidRDefault="004B6991" w:rsidP="00974A86">
            <w:p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ind w:firstLine="567"/>
              <w:rPr>
                <w:sz w:val="25"/>
                <w:szCs w:val="25"/>
              </w:rPr>
            </w:pPr>
            <w:r w:rsidRPr="000B1257">
              <w:rPr>
                <w:rFonts w:eastAsiaTheme="minorHAnsi"/>
                <w:sz w:val="25"/>
                <w:szCs w:val="25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0145AE" w:rsidTr="0093743A">
        <w:trPr>
          <w:trHeight w:val="25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0145AE" w:rsidRDefault="004B6991" w:rsidP="00974A86">
            <w:pPr>
              <w:tabs>
                <w:tab w:val="left" w:pos="1134"/>
                <w:tab w:val="left" w:pos="1701"/>
              </w:tabs>
              <w:ind w:firstLine="567"/>
              <w:rPr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0145AE" w:rsidRDefault="004B6991" w:rsidP="00974A86">
            <w:pPr>
              <w:tabs>
                <w:tab w:val="left" w:pos="1134"/>
                <w:tab w:val="left" w:pos="1701"/>
              </w:tabs>
              <w:ind w:firstLine="567"/>
              <w:rPr>
                <w:color w:val="FF0000"/>
                <w:sz w:val="26"/>
                <w:szCs w:val="26"/>
              </w:rPr>
            </w:pPr>
          </w:p>
        </w:tc>
      </w:tr>
    </w:tbl>
    <w:p w:rsidR="006B7CE3" w:rsidRPr="000E5E3F" w:rsidRDefault="000E5E3F" w:rsidP="000E5E3F">
      <w:pPr>
        <w:pStyle w:val="a3"/>
        <w:numPr>
          <w:ilvl w:val="0"/>
          <w:numId w:val="15"/>
        </w:numPr>
        <w:tabs>
          <w:tab w:val="left" w:pos="1134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lastRenderedPageBreak/>
        <w:t xml:space="preserve"> </w:t>
      </w:r>
      <w:r w:rsidR="004B6991" w:rsidRPr="000E5E3F">
        <w:rPr>
          <w:bCs/>
          <w:sz w:val="28"/>
          <w:szCs w:val="28"/>
        </w:rPr>
        <w:t xml:space="preserve">Выводы и рекомендации по проведению публичных слушаний по </w:t>
      </w:r>
      <w:r w:rsidR="00530F4C" w:rsidRPr="000E5E3F">
        <w:rPr>
          <w:bCs/>
          <w:sz w:val="28"/>
          <w:szCs w:val="28"/>
        </w:rPr>
        <w:t>п</w:t>
      </w:r>
      <w:r w:rsidR="004B6991" w:rsidRPr="000E5E3F">
        <w:rPr>
          <w:bCs/>
          <w:sz w:val="28"/>
          <w:szCs w:val="28"/>
        </w:rPr>
        <w:t>роекту:</w:t>
      </w:r>
      <w:r w:rsidR="00F727B3" w:rsidRPr="000E5E3F">
        <w:rPr>
          <w:bCs/>
          <w:sz w:val="28"/>
          <w:szCs w:val="28"/>
        </w:rPr>
        <w:t xml:space="preserve"> </w:t>
      </w:r>
      <w:r w:rsidR="00705197" w:rsidRPr="000E5E3F">
        <w:rPr>
          <w:bCs/>
          <w:sz w:val="28"/>
          <w:szCs w:val="28"/>
        </w:rPr>
        <w:t xml:space="preserve">Комиссия </w:t>
      </w:r>
      <w:r w:rsidR="00705197" w:rsidRPr="000E5E3F">
        <w:rPr>
          <w:sz w:val="28"/>
          <w:szCs w:val="28"/>
        </w:rPr>
        <w:t>по подготовке проектов правил землепользования и застройки</w:t>
      </w:r>
      <w:r w:rsidR="00B2080E" w:rsidRPr="000E5E3F">
        <w:rPr>
          <w:sz w:val="28"/>
          <w:szCs w:val="28"/>
        </w:rPr>
        <w:t xml:space="preserve"> </w:t>
      </w:r>
      <w:r w:rsidR="00705197" w:rsidRPr="000E5E3F">
        <w:rPr>
          <w:sz w:val="28"/>
          <w:szCs w:val="28"/>
        </w:rPr>
        <w:t>сельских поселений Гатчинского муниципального района</w:t>
      </w:r>
      <w:r w:rsidR="00B2080E" w:rsidRPr="000E5E3F">
        <w:rPr>
          <w:sz w:val="28"/>
          <w:szCs w:val="28"/>
        </w:rPr>
        <w:t xml:space="preserve"> </w:t>
      </w:r>
      <w:r w:rsidR="00705197" w:rsidRPr="000E5E3F">
        <w:rPr>
          <w:bCs/>
          <w:sz w:val="28"/>
          <w:szCs w:val="28"/>
        </w:rPr>
        <w:t>р</w:t>
      </w:r>
      <w:r w:rsidR="006B7CE3" w:rsidRPr="000E5E3F">
        <w:rPr>
          <w:bCs/>
          <w:sz w:val="28"/>
          <w:szCs w:val="28"/>
        </w:rPr>
        <w:t>ассмотре</w:t>
      </w:r>
      <w:r w:rsidR="00705197" w:rsidRPr="000E5E3F">
        <w:rPr>
          <w:bCs/>
          <w:sz w:val="28"/>
          <w:szCs w:val="28"/>
        </w:rPr>
        <w:t xml:space="preserve">ла заявление </w:t>
      </w:r>
      <w:r w:rsidRPr="000E5E3F">
        <w:rPr>
          <w:sz w:val="28"/>
          <w:szCs w:val="28"/>
        </w:rPr>
        <w:t>Зыонга Ти Киена</w:t>
      </w:r>
      <w:r w:rsidR="00705197" w:rsidRPr="000E5E3F">
        <w:rPr>
          <w:bCs/>
          <w:sz w:val="28"/>
          <w:szCs w:val="28"/>
        </w:rPr>
        <w:t xml:space="preserve">, </w:t>
      </w:r>
      <w:r w:rsidR="00BE3FF1" w:rsidRPr="000E5E3F">
        <w:rPr>
          <w:bCs/>
          <w:sz w:val="28"/>
          <w:szCs w:val="28"/>
        </w:rPr>
        <w:t xml:space="preserve">протокол № </w:t>
      </w:r>
      <w:r w:rsidR="00B2080E" w:rsidRPr="000E5E3F">
        <w:rPr>
          <w:bCs/>
          <w:sz w:val="28"/>
          <w:szCs w:val="28"/>
        </w:rPr>
        <w:t>160 п</w:t>
      </w:r>
      <w:r w:rsidR="00BE3FF1" w:rsidRPr="000E5E3F">
        <w:rPr>
          <w:bCs/>
          <w:sz w:val="28"/>
          <w:szCs w:val="28"/>
        </w:rPr>
        <w:t xml:space="preserve">убличных слушаний </w:t>
      </w:r>
      <w:r w:rsidR="00BE3FF1" w:rsidRPr="000E5E3F">
        <w:rPr>
          <w:sz w:val="28"/>
          <w:szCs w:val="28"/>
        </w:rPr>
        <w:t xml:space="preserve">по вопросу </w:t>
      </w:r>
      <w:r w:rsidR="00654CB4" w:rsidRPr="000E5E3F">
        <w:rPr>
          <w:sz w:val="28"/>
          <w:szCs w:val="28"/>
        </w:rPr>
        <w:t>предоставлени</w:t>
      </w:r>
      <w:r w:rsidR="00B87BDC" w:rsidRPr="000E5E3F">
        <w:rPr>
          <w:sz w:val="28"/>
          <w:szCs w:val="28"/>
        </w:rPr>
        <w:t>я</w:t>
      </w:r>
      <w:r w:rsidR="00654CB4" w:rsidRPr="000E5E3F">
        <w:rPr>
          <w:sz w:val="28"/>
          <w:szCs w:val="28"/>
        </w:rPr>
        <w:t xml:space="preserve"> разрешения на условно разрешенный вид использования </w:t>
      </w:r>
      <w:r w:rsidR="000972FB" w:rsidRPr="000E5E3F">
        <w:rPr>
          <w:sz w:val="28"/>
          <w:szCs w:val="28"/>
        </w:rPr>
        <w:t>«</w:t>
      </w:r>
      <w:r w:rsidRPr="000E5E3F">
        <w:rPr>
          <w:sz w:val="28"/>
          <w:szCs w:val="28"/>
        </w:rPr>
        <w:t>Для размещения объектов торговли» для земельного участка с кадастровым номером 47:23:0306001:857</w:t>
      </w:r>
      <w:r w:rsidR="000972FB" w:rsidRPr="000E5E3F">
        <w:rPr>
          <w:sz w:val="28"/>
          <w:szCs w:val="28"/>
        </w:rPr>
        <w:t xml:space="preserve">, </w:t>
      </w:r>
      <w:r w:rsidR="006B7CE3" w:rsidRPr="000E5E3F">
        <w:rPr>
          <w:bCs/>
          <w:sz w:val="28"/>
          <w:szCs w:val="28"/>
        </w:rPr>
        <w:t>и пришла к следующим выводам.</w:t>
      </w:r>
    </w:p>
    <w:p w:rsidR="00654CB4" w:rsidRPr="000E5E3F" w:rsidRDefault="00654CB4" w:rsidP="004C4D57">
      <w:pPr>
        <w:tabs>
          <w:tab w:val="left" w:pos="916"/>
          <w:tab w:val="left" w:pos="1134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E5E3F">
        <w:rPr>
          <w:bCs/>
          <w:sz w:val="28"/>
          <w:szCs w:val="28"/>
        </w:rPr>
        <w:t>Публичные слушания по проекту считать состоявшимися и проведенными в соответствии со ст</w:t>
      </w:r>
      <w:r w:rsidR="00B2080E" w:rsidRPr="000E5E3F">
        <w:rPr>
          <w:bCs/>
          <w:sz w:val="28"/>
          <w:szCs w:val="28"/>
        </w:rPr>
        <w:t>атьей</w:t>
      </w:r>
      <w:r w:rsidRPr="000E5E3F">
        <w:rPr>
          <w:bCs/>
          <w:sz w:val="28"/>
          <w:szCs w:val="28"/>
        </w:rPr>
        <w:t xml:space="preserve"> 5.1,</w:t>
      </w:r>
      <w:r w:rsidR="00B2080E" w:rsidRPr="000E5E3F">
        <w:rPr>
          <w:bCs/>
          <w:sz w:val="28"/>
          <w:szCs w:val="28"/>
        </w:rPr>
        <w:t xml:space="preserve"> статьей</w:t>
      </w:r>
      <w:r w:rsidRPr="000E5E3F">
        <w:rPr>
          <w:bCs/>
          <w:sz w:val="28"/>
          <w:szCs w:val="28"/>
        </w:rPr>
        <w:t xml:space="preserve"> 39 Градостроительного кодекса Р</w:t>
      </w:r>
      <w:r w:rsidR="00B2080E" w:rsidRPr="000E5E3F">
        <w:rPr>
          <w:bCs/>
          <w:sz w:val="28"/>
          <w:szCs w:val="28"/>
        </w:rPr>
        <w:t xml:space="preserve">оссийской </w:t>
      </w:r>
      <w:r w:rsidRPr="000E5E3F">
        <w:rPr>
          <w:bCs/>
          <w:sz w:val="28"/>
          <w:szCs w:val="28"/>
        </w:rPr>
        <w:t>Ф</w:t>
      </w:r>
      <w:r w:rsidR="00B2080E" w:rsidRPr="000E5E3F">
        <w:rPr>
          <w:bCs/>
          <w:sz w:val="28"/>
          <w:szCs w:val="28"/>
        </w:rPr>
        <w:t>едерации</w:t>
      </w:r>
      <w:r w:rsidRPr="000E5E3F">
        <w:rPr>
          <w:bCs/>
          <w:sz w:val="28"/>
          <w:szCs w:val="28"/>
        </w:rPr>
        <w:t>, Уставом Гатчинского муниципального района и Положением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области, утвержденным решением совета депутатов Гатчинского муниципального района Ленинградской области от 21.09.2019 №</w:t>
      </w:r>
      <w:r w:rsidR="00B2080E" w:rsidRPr="000E5E3F">
        <w:rPr>
          <w:bCs/>
          <w:sz w:val="28"/>
          <w:szCs w:val="28"/>
        </w:rPr>
        <w:t xml:space="preserve"> </w:t>
      </w:r>
      <w:r w:rsidRPr="000E5E3F">
        <w:rPr>
          <w:bCs/>
          <w:sz w:val="28"/>
          <w:szCs w:val="28"/>
        </w:rPr>
        <w:t xml:space="preserve">326. </w:t>
      </w:r>
    </w:p>
    <w:p w:rsidR="001C7DC1" w:rsidRPr="000B1257" w:rsidRDefault="001C7DC1" w:rsidP="004C4D57">
      <w:pPr>
        <w:tabs>
          <w:tab w:val="left" w:pos="916"/>
          <w:tab w:val="left" w:pos="1134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B1257">
        <w:rPr>
          <w:bCs/>
          <w:sz w:val="28"/>
          <w:szCs w:val="28"/>
        </w:rPr>
        <w:t>Предложений и замечаний</w:t>
      </w:r>
      <w:r w:rsidR="00B2080E" w:rsidRPr="000B1257">
        <w:rPr>
          <w:bCs/>
          <w:sz w:val="28"/>
          <w:szCs w:val="28"/>
        </w:rPr>
        <w:t xml:space="preserve"> </w:t>
      </w:r>
      <w:r w:rsidRPr="000B1257">
        <w:rPr>
          <w:bCs/>
          <w:sz w:val="28"/>
          <w:szCs w:val="28"/>
        </w:rPr>
        <w:t xml:space="preserve">в период проведения публичных слушаний по проекту в </w:t>
      </w:r>
      <w:r w:rsidR="00B81A10" w:rsidRPr="000B1257">
        <w:rPr>
          <w:bCs/>
          <w:sz w:val="28"/>
          <w:szCs w:val="28"/>
        </w:rPr>
        <w:t>К</w:t>
      </w:r>
      <w:r w:rsidRPr="000B1257">
        <w:rPr>
          <w:bCs/>
          <w:sz w:val="28"/>
          <w:szCs w:val="28"/>
        </w:rPr>
        <w:t>омиссию</w:t>
      </w:r>
      <w:r w:rsidR="00B87BDC" w:rsidRPr="000B1257">
        <w:rPr>
          <w:bCs/>
          <w:sz w:val="28"/>
          <w:szCs w:val="28"/>
        </w:rPr>
        <w:t xml:space="preserve"> по подготовке проектов правил землепользования и застройки сельских поселений Гатчинского муниципального района</w:t>
      </w:r>
      <w:r w:rsidRPr="000B1257">
        <w:rPr>
          <w:bCs/>
          <w:sz w:val="28"/>
          <w:szCs w:val="28"/>
        </w:rPr>
        <w:t xml:space="preserve"> не поступало.</w:t>
      </w:r>
    </w:p>
    <w:p w:rsidR="00BE3FF1" w:rsidRPr="000E5E3F" w:rsidRDefault="00B81A10" w:rsidP="004C4D57">
      <w:pPr>
        <w:tabs>
          <w:tab w:val="left" w:pos="916"/>
          <w:tab w:val="left" w:pos="1134"/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E5E3F">
        <w:rPr>
          <w:bCs/>
          <w:sz w:val="28"/>
          <w:szCs w:val="28"/>
        </w:rPr>
        <w:t>К</w:t>
      </w:r>
      <w:r w:rsidR="006B7CE3" w:rsidRPr="000E5E3F">
        <w:rPr>
          <w:bCs/>
          <w:sz w:val="28"/>
          <w:szCs w:val="28"/>
        </w:rPr>
        <w:t>омиссия по подготовке проект</w:t>
      </w:r>
      <w:r w:rsidR="00AB16BD" w:rsidRPr="000E5E3F">
        <w:rPr>
          <w:bCs/>
          <w:sz w:val="28"/>
          <w:szCs w:val="28"/>
        </w:rPr>
        <w:t xml:space="preserve">ов правил </w:t>
      </w:r>
      <w:r w:rsidR="006B7CE3" w:rsidRPr="000E5E3F">
        <w:rPr>
          <w:bCs/>
          <w:sz w:val="28"/>
          <w:szCs w:val="28"/>
        </w:rPr>
        <w:t xml:space="preserve">землепользования и застройки сельских поселений Гатчинского муниципального района </w:t>
      </w:r>
      <w:r w:rsidR="003B21AC" w:rsidRPr="000E5E3F">
        <w:rPr>
          <w:bCs/>
          <w:sz w:val="28"/>
          <w:szCs w:val="28"/>
        </w:rPr>
        <w:t xml:space="preserve">считает предоставление разрешения </w:t>
      </w:r>
      <w:r w:rsidR="003B21AC" w:rsidRPr="000E5E3F">
        <w:rPr>
          <w:sz w:val="28"/>
          <w:szCs w:val="28"/>
        </w:rPr>
        <w:t xml:space="preserve">на условно разрешенный вид использования </w:t>
      </w:r>
      <w:r w:rsidR="000972FB" w:rsidRPr="000E5E3F">
        <w:rPr>
          <w:sz w:val="28"/>
          <w:szCs w:val="28"/>
        </w:rPr>
        <w:t>«</w:t>
      </w:r>
      <w:r w:rsidR="000E5E3F" w:rsidRPr="000E5E3F">
        <w:rPr>
          <w:sz w:val="28"/>
          <w:szCs w:val="28"/>
        </w:rPr>
        <w:t>Для размещения объектов торговли» для земельного участка с кадастровым номером 47:23:0306001:857 площадью 20719 кв.м., расположенного по адресу: Ленинградская область, Гатчинский район, вблизи д.Монделево, уч. б/н</w:t>
      </w:r>
      <w:r w:rsidR="003B21AC" w:rsidRPr="000E5E3F">
        <w:rPr>
          <w:sz w:val="28"/>
          <w:szCs w:val="28"/>
        </w:rPr>
        <w:t xml:space="preserve">, </w:t>
      </w:r>
      <w:r w:rsidR="003B21AC" w:rsidRPr="000E5E3F">
        <w:rPr>
          <w:bCs/>
          <w:sz w:val="28"/>
          <w:szCs w:val="28"/>
        </w:rPr>
        <w:t>целесообразным и рекомендует предостав</w:t>
      </w:r>
      <w:r w:rsidRPr="000E5E3F">
        <w:rPr>
          <w:bCs/>
          <w:sz w:val="28"/>
          <w:szCs w:val="28"/>
        </w:rPr>
        <w:t>и</w:t>
      </w:r>
      <w:r w:rsidR="003B21AC" w:rsidRPr="000E5E3F">
        <w:rPr>
          <w:bCs/>
          <w:sz w:val="28"/>
          <w:szCs w:val="28"/>
        </w:rPr>
        <w:t>ть</w:t>
      </w:r>
      <w:r w:rsidR="00F727B3" w:rsidRPr="000E5E3F">
        <w:rPr>
          <w:sz w:val="28"/>
          <w:szCs w:val="28"/>
        </w:rPr>
        <w:t xml:space="preserve"> р</w:t>
      </w:r>
      <w:r w:rsidR="002E4ECC" w:rsidRPr="000E5E3F">
        <w:rPr>
          <w:sz w:val="28"/>
          <w:szCs w:val="28"/>
        </w:rPr>
        <w:t xml:space="preserve">азрешение на условно разрешенный вид использования </w:t>
      </w:r>
      <w:r w:rsidR="000972FB" w:rsidRPr="000E5E3F">
        <w:rPr>
          <w:sz w:val="28"/>
          <w:szCs w:val="28"/>
        </w:rPr>
        <w:t>«</w:t>
      </w:r>
      <w:r w:rsidR="000E5E3F" w:rsidRPr="000E5E3F">
        <w:rPr>
          <w:sz w:val="28"/>
          <w:szCs w:val="28"/>
        </w:rPr>
        <w:t>Для размещения объектов торговли</w:t>
      </w:r>
      <w:r w:rsidR="000972FB" w:rsidRPr="000E5E3F">
        <w:rPr>
          <w:sz w:val="28"/>
          <w:szCs w:val="28"/>
        </w:rPr>
        <w:t xml:space="preserve">» </w:t>
      </w:r>
      <w:r w:rsidR="002E4ECC" w:rsidRPr="000E5E3F">
        <w:rPr>
          <w:sz w:val="28"/>
          <w:szCs w:val="28"/>
        </w:rPr>
        <w:t xml:space="preserve">для </w:t>
      </w:r>
      <w:r w:rsidR="00B87BDC" w:rsidRPr="000E5E3F">
        <w:rPr>
          <w:sz w:val="28"/>
          <w:szCs w:val="28"/>
        </w:rPr>
        <w:t>данного земельного участка</w:t>
      </w:r>
      <w:r w:rsidR="002E4ECC" w:rsidRPr="000E5E3F">
        <w:rPr>
          <w:sz w:val="28"/>
          <w:szCs w:val="28"/>
        </w:rPr>
        <w:t>.</w:t>
      </w:r>
    </w:p>
    <w:p w:rsidR="00E01C24" w:rsidRPr="000145AE" w:rsidRDefault="00E01C24" w:rsidP="008F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D9396B" w:rsidRDefault="00D9396B" w:rsidP="00F727B3">
      <w:pPr>
        <w:tabs>
          <w:tab w:val="left" w:pos="567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F727B3" w:rsidRPr="004426AA" w:rsidRDefault="00F727B3" w:rsidP="00F727B3">
      <w:pPr>
        <w:tabs>
          <w:tab w:val="left" w:pos="567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bookmarkStart w:id="0" w:name="_GoBack"/>
      <w:bookmarkEnd w:id="0"/>
      <w:r w:rsidRPr="004426AA">
        <w:rPr>
          <w:bCs/>
          <w:sz w:val="28"/>
          <w:szCs w:val="28"/>
        </w:rPr>
        <w:t>Секретарь Комиссии по подготовке проектов</w:t>
      </w:r>
    </w:p>
    <w:p w:rsidR="00F727B3" w:rsidRPr="004426AA" w:rsidRDefault="00F727B3" w:rsidP="00F72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426AA">
        <w:rPr>
          <w:bCs/>
          <w:sz w:val="28"/>
          <w:szCs w:val="28"/>
        </w:rPr>
        <w:t xml:space="preserve">правил землепользования и застройки сельских поселений </w:t>
      </w:r>
    </w:p>
    <w:p w:rsidR="00F727B3" w:rsidRPr="004426AA" w:rsidRDefault="00F727B3" w:rsidP="00F72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426AA">
        <w:rPr>
          <w:bCs/>
          <w:sz w:val="28"/>
          <w:szCs w:val="28"/>
        </w:rPr>
        <w:t xml:space="preserve">Гатчинского муниципального района               </w:t>
      </w:r>
      <w:r w:rsidR="000E5E3F" w:rsidRPr="004426AA">
        <w:rPr>
          <w:bCs/>
          <w:sz w:val="28"/>
          <w:szCs w:val="28"/>
        </w:rPr>
        <w:t>Т.А. Постникова</w:t>
      </w:r>
      <w:r w:rsidRPr="004426AA">
        <w:rPr>
          <w:bCs/>
          <w:sz w:val="28"/>
          <w:szCs w:val="28"/>
        </w:rPr>
        <w:t xml:space="preserve"> _________</w:t>
      </w:r>
      <w:r w:rsidR="000E5E3F" w:rsidRPr="004426AA">
        <w:rPr>
          <w:bCs/>
          <w:sz w:val="28"/>
          <w:szCs w:val="28"/>
        </w:rPr>
        <w:t>_29.07</w:t>
      </w:r>
      <w:r w:rsidRPr="004426AA">
        <w:rPr>
          <w:bCs/>
          <w:sz w:val="28"/>
          <w:szCs w:val="28"/>
        </w:rPr>
        <w:t>.2024</w:t>
      </w:r>
    </w:p>
    <w:p w:rsidR="00F727B3" w:rsidRPr="004426AA" w:rsidRDefault="00F727B3" w:rsidP="00F72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right"/>
        <w:rPr>
          <w:sz w:val="22"/>
          <w:szCs w:val="22"/>
        </w:rPr>
      </w:pPr>
      <w:r w:rsidRPr="004426AA">
        <w:rPr>
          <w:bCs/>
          <w:sz w:val="22"/>
          <w:szCs w:val="22"/>
        </w:rPr>
        <w:t>(Ф.И.О., подпись, дата)</w:t>
      </w:r>
    </w:p>
    <w:sectPr w:rsidR="00F727B3" w:rsidRPr="004426AA" w:rsidSect="0093743A">
      <w:headerReference w:type="default" r:id="rId10"/>
      <w:pgSz w:w="11906" w:h="16838"/>
      <w:pgMar w:top="1134" w:right="42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FB" w:rsidRDefault="000972FB" w:rsidP="001C7DC1">
      <w:r>
        <w:separator/>
      </w:r>
    </w:p>
  </w:endnote>
  <w:endnote w:type="continuationSeparator" w:id="0">
    <w:p w:rsidR="000972FB" w:rsidRDefault="000972FB" w:rsidP="001C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FB" w:rsidRDefault="000972FB" w:rsidP="001C7DC1">
      <w:r>
        <w:separator/>
      </w:r>
    </w:p>
  </w:footnote>
  <w:footnote w:type="continuationSeparator" w:id="0">
    <w:p w:rsidR="000972FB" w:rsidRDefault="000972FB" w:rsidP="001C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216364"/>
      <w:docPartObj>
        <w:docPartGallery w:val="Page Numbers (Top of Page)"/>
        <w:docPartUnique/>
      </w:docPartObj>
    </w:sdtPr>
    <w:sdtEndPr/>
    <w:sdtContent>
      <w:p w:rsidR="000972FB" w:rsidRDefault="00453C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9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72FB" w:rsidRDefault="000972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9AA"/>
    <w:multiLevelType w:val="hybridMultilevel"/>
    <w:tmpl w:val="83028216"/>
    <w:lvl w:ilvl="0" w:tplc="F7540AD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91"/>
    <w:multiLevelType w:val="hybridMultilevel"/>
    <w:tmpl w:val="C93C87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7656EE"/>
    <w:multiLevelType w:val="hybridMultilevel"/>
    <w:tmpl w:val="7C64A004"/>
    <w:lvl w:ilvl="0" w:tplc="E0AEFB8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636A"/>
    <w:multiLevelType w:val="hybridMultilevel"/>
    <w:tmpl w:val="E856DBCE"/>
    <w:lvl w:ilvl="0" w:tplc="E04AFBF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71EF"/>
    <w:multiLevelType w:val="hybridMultilevel"/>
    <w:tmpl w:val="511E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31C1F"/>
    <w:multiLevelType w:val="hybridMultilevel"/>
    <w:tmpl w:val="C8C6F2F8"/>
    <w:lvl w:ilvl="0" w:tplc="A8FA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A022F"/>
    <w:multiLevelType w:val="hybridMultilevel"/>
    <w:tmpl w:val="CBE6C256"/>
    <w:lvl w:ilvl="0" w:tplc="98FED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F2E"/>
    <w:multiLevelType w:val="hybridMultilevel"/>
    <w:tmpl w:val="B16E71CE"/>
    <w:lvl w:ilvl="0" w:tplc="68BEC4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24CB0"/>
    <w:multiLevelType w:val="hybridMultilevel"/>
    <w:tmpl w:val="7BC49D22"/>
    <w:lvl w:ilvl="0" w:tplc="68BEC4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03B08"/>
    <w:multiLevelType w:val="hybridMultilevel"/>
    <w:tmpl w:val="CE621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52D9C"/>
    <w:multiLevelType w:val="hybridMultilevel"/>
    <w:tmpl w:val="B2B8B6C2"/>
    <w:lvl w:ilvl="0" w:tplc="98FED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25D50"/>
    <w:multiLevelType w:val="hybridMultilevel"/>
    <w:tmpl w:val="2CCA8B20"/>
    <w:lvl w:ilvl="0" w:tplc="F64A03F0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1D470A"/>
    <w:multiLevelType w:val="hybridMultilevel"/>
    <w:tmpl w:val="DFB0EC58"/>
    <w:lvl w:ilvl="0" w:tplc="68BEC4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6341E"/>
    <w:multiLevelType w:val="hybridMultilevel"/>
    <w:tmpl w:val="5AC0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E5FAB"/>
    <w:multiLevelType w:val="hybridMultilevel"/>
    <w:tmpl w:val="69C66ACE"/>
    <w:lvl w:ilvl="0" w:tplc="FE5CDD0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EC50E92"/>
    <w:multiLevelType w:val="hybridMultilevel"/>
    <w:tmpl w:val="7DA24078"/>
    <w:lvl w:ilvl="0" w:tplc="6E949C0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37528"/>
    <w:multiLevelType w:val="hybridMultilevel"/>
    <w:tmpl w:val="CB3C35B4"/>
    <w:lvl w:ilvl="0" w:tplc="B2A051D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A29EC"/>
    <w:multiLevelType w:val="hybridMultilevel"/>
    <w:tmpl w:val="04D8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F60EF"/>
    <w:multiLevelType w:val="hybridMultilevel"/>
    <w:tmpl w:val="00C28EBA"/>
    <w:lvl w:ilvl="0" w:tplc="EB968B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3395E"/>
    <w:multiLevelType w:val="hybridMultilevel"/>
    <w:tmpl w:val="7644917E"/>
    <w:lvl w:ilvl="0" w:tplc="5336AF8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66DED"/>
    <w:multiLevelType w:val="hybridMultilevel"/>
    <w:tmpl w:val="7DC8D2C2"/>
    <w:lvl w:ilvl="0" w:tplc="E04AFBF0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67A32"/>
    <w:multiLevelType w:val="hybridMultilevel"/>
    <w:tmpl w:val="A3848C4C"/>
    <w:lvl w:ilvl="0" w:tplc="98FED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E6DD3"/>
    <w:multiLevelType w:val="hybridMultilevel"/>
    <w:tmpl w:val="1206EE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6C07BCD"/>
    <w:multiLevelType w:val="hybridMultilevel"/>
    <w:tmpl w:val="81F05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C081496"/>
    <w:multiLevelType w:val="hybridMultilevel"/>
    <w:tmpl w:val="3202C43A"/>
    <w:lvl w:ilvl="0" w:tplc="354035B0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23"/>
  </w:num>
  <w:num w:numId="5">
    <w:abstractNumId w:val="0"/>
  </w:num>
  <w:num w:numId="6">
    <w:abstractNumId w:val="13"/>
  </w:num>
  <w:num w:numId="7">
    <w:abstractNumId w:val="17"/>
  </w:num>
  <w:num w:numId="8">
    <w:abstractNumId w:val="3"/>
  </w:num>
  <w:num w:numId="9">
    <w:abstractNumId w:val="4"/>
  </w:num>
  <w:num w:numId="10">
    <w:abstractNumId w:val="24"/>
  </w:num>
  <w:num w:numId="11">
    <w:abstractNumId w:val="2"/>
  </w:num>
  <w:num w:numId="12">
    <w:abstractNumId w:val="12"/>
  </w:num>
  <w:num w:numId="13">
    <w:abstractNumId w:val="15"/>
  </w:num>
  <w:num w:numId="14">
    <w:abstractNumId w:val="19"/>
  </w:num>
  <w:num w:numId="15">
    <w:abstractNumId w:val="16"/>
  </w:num>
  <w:num w:numId="16">
    <w:abstractNumId w:val="14"/>
  </w:num>
  <w:num w:numId="17">
    <w:abstractNumId w:val="22"/>
  </w:num>
  <w:num w:numId="18">
    <w:abstractNumId w:val="7"/>
  </w:num>
  <w:num w:numId="19">
    <w:abstractNumId w:val="8"/>
  </w:num>
  <w:num w:numId="20">
    <w:abstractNumId w:val="20"/>
  </w:num>
  <w:num w:numId="21">
    <w:abstractNumId w:val="9"/>
  </w:num>
  <w:num w:numId="22">
    <w:abstractNumId w:val="1"/>
  </w:num>
  <w:num w:numId="23">
    <w:abstractNumId w:val="18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991"/>
    <w:rsid w:val="000145AE"/>
    <w:rsid w:val="0001586C"/>
    <w:rsid w:val="00016E06"/>
    <w:rsid w:val="000527CC"/>
    <w:rsid w:val="00057584"/>
    <w:rsid w:val="00074874"/>
    <w:rsid w:val="00075DF8"/>
    <w:rsid w:val="0007601E"/>
    <w:rsid w:val="00092F2F"/>
    <w:rsid w:val="000934C8"/>
    <w:rsid w:val="000972FB"/>
    <w:rsid w:val="000A1BA8"/>
    <w:rsid w:val="000A30DC"/>
    <w:rsid w:val="000B1257"/>
    <w:rsid w:val="000E5E3F"/>
    <w:rsid w:val="00104A15"/>
    <w:rsid w:val="001328FA"/>
    <w:rsid w:val="00140E10"/>
    <w:rsid w:val="00147369"/>
    <w:rsid w:val="001627E5"/>
    <w:rsid w:val="001B488C"/>
    <w:rsid w:val="001C4EA8"/>
    <w:rsid w:val="001C7DC1"/>
    <w:rsid w:val="001D49B2"/>
    <w:rsid w:val="001E3DCE"/>
    <w:rsid w:val="001E6D2F"/>
    <w:rsid w:val="002023C6"/>
    <w:rsid w:val="00207E6E"/>
    <w:rsid w:val="00215A87"/>
    <w:rsid w:val="00240728"/>
    <w:rsid w:val="0025242A"/>
    <w:rsid w:val="00274F9F"/>
    <w:rsid w:val="00284D01"/>
    <w:rsid w:val="002905C3"/>
    <w:rsid w:val="00297AB5"/>
    <w:rsid w:val="002E4ECC"/>
    <w:rsid w:val="002F5202"/>
    <w:rsid w:val="003027E7"/>
    <w:rsid w:val="00310B7F"/>
    <w:rsid w:val="00312F37"/>
    <w:rsid w:val="0031300A"/>
    <w:rsid w:val="003156D5"/>
    <w:rsid w:val="003275AA"/>
    <w:rsid w:val="00342C91"/>
    <w:rsid w:val="00365BB6"/>
    <w:rsid w:val="003A3E41"/>
    <w:rsid w:val="003A6B97"/>
    <w:rsid w:val="003B21AC"/>
    <w:rsid w:val="003B52E6"/>
    <w:rsid w:val="003E163A"/>
    <w:rsid w:val="00410062"/>
    <w:rsid w:val="00412705"/>
    <w:rsid w:val="004219F1"/>
    <w:rsid w:val="00421BD6"/>
    <w:rsid w:val="00425AD0"/>
    <w:rsid w:val="004304AE"/>
    <w:rsid w:val="004426AA"/>
    <w:rsid w:val="00444161"/>
    <w:rsid w:val="00444364"/>
    <w:rsid w:val="00445EFC"/>
    <w:rsid w:val="00451A8C"/>
    <w:rsid w:val="00453C86"/>
    <w:rsid w:val="00454481"/>
    <w:rsid w:val="0045480B"/>
    <w:rsid w:val="00457742"/>
    <w:rsid w:val="00464641"/>
    <w:rsid w:val="00467E7E"/>
    <w:rsid w:val="00472EB4"/>
    <w:rsid w:val="00485E8B"/>
    <w:rsid w:val="004A1594"/>
    <w:rsid w:val="004A46B5"/>
    <w:rsid w:val="004B6991"/>
    <w:rsid w:val="004C390F"/>
    <w:rsid w:val="004C4D57"/>
    <w:rsid w:val="004D0D80"/>
    <w:rsid w:val="004D31C5"/>
    <w:rsid w:val="004E4680"/>
    <w:rsid w:val="00500C00"/>
    <w:rsid w:val="0050346E"/>
    <w:rsid w:val="005041A4"/>
    <w:rsid w:val="005045DB"/>
    <w:rsid w:val="00527738"/>
    <w:rsid w:val="00530F4C"/>
    <w:rsid w:val="00553CF2"/>
    <w:rsid w:val="0056410A"/>
    <w:rsid w:val="005A2E18"/>
    <w:rsid w:val="005C1787"/>
    <w:rsid w:val="0060278E"/>
    <w:rsid w:val="00604AAF"/>
    <w:rsid w:val="006254BD"/>
    <w:rsid w:val="00626EAE"/>
    <w:rsid w:val="00631AD7"/>
    <w:rsid w:val="00642E81"/>
    <w:rsid w:val="00644A3B"/>
    <w:rsid w:val="00652825"/>
    <w:rsid w:val="00654CB4"/>
    <w:rsid w:val="0066025E"/>
    <w:rsid w:val="006772F7"/>
    <w:rsid w:val="00687E94"/>
    <w:rsid w:val="006A697E"/>
    <w:rsid w:val="006B3E69"/>
    <w:rsid w:val="006B7CE3"/>
    <w:rsid w:val="006E4932"/>
    <w:rsid w:val="00705197"/>
    <w:rsid w:val="0070737A"/>
    <w:rsid w:val="007142CA"/>
    <w:rsid w:val="007166CD"/>
    <w:rsid w:val="0071794C"/>
    <w:rsid w:val="007316A6"/>
    <w:rsid w:val="00735FA4"/>
    <w:rsid w:val="00753982"/>
    <w:rsid w:val="007550C9"/>
    <w:rsid w:val="007704EE"/>
    <w:rsid w:val="00771A73"/>
    <w:rsid w:val="00791DF5"/>
    <w:rsid w:val="00793570"/>
    <w:rsid w:val="007C34E9"/>
    <w:rsid w:val="007E05C5"/>
    <w:rsid w:val="007E3E93"/>
    <w:rsid w:val="007F0875"/>
    <w:rsid w:val="0083399A"/>
    <w:rsid w:val="00842E57"/>
    <w:rsid w:val="00844E19"/>
    <w:rsid w:val="00845161"/>
    <w:rsid w:val="008A52E2"/>
    <w:rsid w:val="008A55F5"/>
    <w:rsid w:val="008D1067"/>
    <w:rsid w:val="008E098F"/>
    <w:rsid w:val="008F68D0"/>
    <w:rsid w:val="009011BA"/>
    <w:rsid w:val="0090322D"/>
    <w:rsid w:val="00904C7E"/>
    <w:rsid w:val="00906AD5"/>
    <w:rsid w:val="009166F8"/>
    <w:rsid w:val="0092337C"/>
    <w:rsid w:val="00930004"/>
    <w:rsid w:val="00933E7E"/>
    <w:rsid w:val="0093743A"/>
    <w:rsid w:val="00957D2D"/>
    <w:rsid w:val="0096463B"/>
    <w:rsid w:val="00965FD3"/>
    <w:rsid w:val="00974A86"/>
    <w:rsid w:val="00987652"/>
    <w:rsid w:val="0099028D"/>
    <w:rsid w:val="00992298"/>
    <w:rsid w:val="009A07D1"/>
    <w:rsid w:val="009B3C7E"/>
    <w:rsid w:val="009F4DD1"/>
    <w:rsid w:val="009F6364"/>
    <w:rsid w:val="00A11D43"/>
    <w:rsid w:val="00A2428C"/>
    <w:rsid w:val="00A43415"/>
    <w:rsid w:val="00A45D41"/>
    <w:rsid w:val="00A51CC4"/>
    <w:rsid w:val="00A57518"/>
    <w:rsid w:val="00A57D54"/>
    <w:rsid w:val="00A73AE2"/>
    <w:rsid w:val="00A81A85"/>
    <w:rsid w:val="00A836BA"/>
    <w:rsid w:val="00A87DCC"/>
    <w:rsid w:val="00A92F9D"/>
    <w:rsid w:val="00A97DFD"/>
    <w:rsid w:val="00AB16BD"/>
    <w:rsid w:val="00AB4D71"/>
    <w:rsid w:val="00AC1F20"/>
    <w:rsid w:val="00AC378D"/>
    <w:rsid w:val="00AE2FE5"/>
    <w:rsid w:val="00B107CA"/>
    <w:rsid w:val="00B169A9"/>
    <w:rsid w:val="00B2080E"/>
    <w:rsid w:val="00B5028E"/>
    <w:rsid w:val="00B57A5E"/>
    <w:rsid w:val="00B7658F"/>
    <w:rsid w:val="00B81A10"/>
    <w:rsid w:val="00B83220"/>
    <w:rsid w:val="00B84C6D"/>
    <w:rsid w:val="00B87BDC"/>
    <w:rsid w:val="00B91170"/>
    <w:rsid w:val="00BA317A"/>
    <w:rsid w:val="00BA5FCC"/>
    <w:rsid w:val="00BB7734"/>
    <w:rsid w:val="00BC0701"/>
    <w:rsid w:val="00BC2E14"/>
    <w:rsid w:val="00BE3FF1"/>
    <w:rsid w:val="00C01BA2"/>
    <w:rsid w:val="00C0741C"/>
    <w:rsid w:val="00C1788F"/>
    <w:rsid w:val="00C17B62"/>
    <w:rsid w:val="00C37BB6"/>
    <w:rsid w:val="00C50E9F"/>
    <w:rsid w:val="00C76A1D"/>
    <w:rsid w:val="00C901B8"/>
    <w:rsid w:val="00C913B2"/>
    <w:rsid w:val="00C92C08"/>
    <w:rsid w:val="00CC7756"/>
    <w:rsid w:val="00CD792B"/>
    <w:rsid w:val="00D04D60"/>
    <w:rsid w:val="00D074D9"/>
    <w:rsid w:val="00D15943"/>
    <w:rsid w:val="00D15F03"/>
    <w:rsid w:val="00D23807"/>
    <w:rsid w:val="00D30D69"/>
    <w:rsid w:val="00D46433"/>
    <w:rsid w:val="00D7024D"/>
    <w:rsid w:val="00D71123"/>
    <w:rsid w:val="00D74534"/>
    <w:rsid w:val="00D87290"/>
    <w:rsid w:val="00D9396B"/>
    <w:rsid w:val="00D950A5"/>
    <w:rsid w:val="00DB368C"/>
    <w:rsid w:val="00DC504E"/>
    <w:rsid w:val="00DE31A8"/>
    <w:rsid w:val="00DF2099"/>
    <w:rsid w:val="00DF6FDF"/>
    <w:rsid w:val="00E01C24"/>
    <w:rsid w:val="00E11E78"/>
    <w:rsid w:val="00E30458"/>
    <w:rsid w:val="00E42F56"/>
    <w:rsid w:val="00E50B42"/>
    <w:rsid w:val="00E668A8"/>
    <w:rsid w:val="00E74615"/>
    <w:rsid w:val="00E8340E"/>
    <w:rsid w:val="00EA690D"/>
    <w:rsid w:val="00EB538C"/>
    <w:rsid w:val="00EE4C28"/>
    <w:rsid w:val="00EE7120"/>
    <w:rsid w:val="00EF0A9F"/>
    <w:rsid w:val="00F01748"/>
    <w:rsid w:val="00F12106"/>
    <w:rsid w:val="00F1413C"/>
    <w:rsid w:val="00F153CA"/>
    <w:rsid w:val="00F21EAA"/>
    <w:rsid w:val="00F23E37"/>
    <w:rsid w:val="00F307C6"/>
    <w:rsid w:val="00F46B9B"/>
    <w:rsid w:val="00F611C3"/>
    <w:rsid w:val="00F705B5"/>
    <w:rsid w:val="00F727B3"/>
    <w:rsid w:val="00F75A2F"/>
    <w:rsid w:val="00F760E8"/>
    <w:rsid w:val="00F868E1"/>
    <w:rsid w:val="00F95A53"/>
    <w:rsid w:val="00FA1512"/>
    <w:rsid w:val="00FB053A"/>
    <w:rsid w:val="00FC32DA"/>
    <w:rsid w:val="00FD4187"/>
    <w:rsid w:val="00FE65F4"/>
    <w:rsid w:val="00FF5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59818A1"/>
  <w15:docId w15:val="{28E7DD68-F184-4835-A5EF-6AA08D68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C1F20"/>
    <w:rPr>
      <w:color w:val="0563C1" w:themeColor="hyperlink"/>
      <w:u w:val="single"/>
    </w:rPr>
  </w:style>
  <w:style w:type="paragraph" w:customStyle="1" w:styleId="Default">
    <w:name w:val="Default"/>
    <w:rsid w:val="00FD4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274F9F"/>
    <w:pPr>
      <w:spacing w:after="0" w:line="240" w:lineRule="auto"/>
    </w:pPr>
    <w:rPr>
      <w:rFonts w:ascii="Calibri" w:eastAsia="Calibri" w:hAnsi="Calibri" w:cs="Times New Roman"/>
      <w:sz w:val="24"/>
      <w:lang w:eastAsia="ru-RU"/>
    </w:rPr>
  </w:style>
  <w:style w:type="paragraph" w:customStyle="1" w:styleId="ConsPlusNormal">
    <w:name w:val="ConsPlusNormal"/>
    <w:rsid w:val="00C07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rl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pudomya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4589-1A60-4F0F-8380-044993FC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Постникова Татьяна Александровна</cp:lastModifiedBy>
  <cp:revision>116</cp:revision>
  <cp:lastPrinted>2024-08-01T14:48:00Z</cp:lastPrinted>
  <dcterms:created xsi:type="dcterms:W3CDTF">2018-06-18T05:01:00Z</dcterms:created>
  <dcterms:modified xsi:type="dcterms:W3CDTF">2024-08-01T14:49:00Z</dcterms:modified>
</cp:coreProperties>
</file>