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2" w:rsidRDefault="003F4EF2" w:rsidP="003F4EF2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3F4EF2" w:rsidP="003F4EF2">
      <w:pPr>
        <w:jc w:val="center"/>
        <w:rPr>
          <w:b/>
          <w:bCs/>
          <w:sz w:val="32"/>
          <w:szCs w:val="40"/>
        </w:rPr>
      </w:pPr>
      <w:r w:rsidRPr="00604DDD">
        <w:rPr>
          <w:b/>
          <w:bCs/>
          <w:sz w:val="32"/>
          <w:szCs w:val="40"/>
        </w:rPr>
        <w:t>ПОСТАНОВЛЕНИЕ проект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1A6AFE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3F4EF2">
        <w:rPr>
          <w:sz w:val="28"/>
          <w:szCs w:val="28"/>
        </w:rPr>
        <w:t xml:space="preserve"> </w:t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>
        <w:rPr>
          <w:sz w:val="28"/>
          <w:szCs w:val="28"/>
        </w:rPr>
        <w:t xml:space="preserve">                                          </w:t>
      </w:r>
      <w:r w:rsidR="003F4EF2" w:rsidRPr="001A6AFE">
        <w:rPr>
          <w:sz w:val="28"/>
          <w:szCs w:val="28"/>
        </w:rPr>
        <w:t xml:space="preserve">                                           №</w:t>
      </w:r>
      <w:r w:rsidR="003F4EF2">
        <w:rPr>
          <w:sz w:val="28"/>
          <w:szCs w:val="28"/>
        </w:rPr>
        <w:t xml:space="preserve"> 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  <w:r>
        <w:rPr>
          <w:sz w:val="28"/>
          <w:szCs w:val="28"/>
        </w:rPr>
        <w:t xml:space="preserve"> </w:t>
      </w:r>
    </w:p>
    <w:p w:rsidR="003F4EF2" w:rsidRDefault="00EE7C34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532411">
        <w:rPr>
          <w:sz w:val="28"/>
          <w:szCs w:val="28"/>
        </w:rPr>
        <w:t>01.11.2017</w:t>
      </w:r>
      <w:r>
        <w:rPr>
          <w:sz w:val="28"/>
          <w:szCs w:val="28"/>
        </w:rPr>
        <w:t xml:space="preserve"> № </w:t>
      </w:r>
      <w:r w:rsidR="00532411">
        <w:rPr>
          <w:sz w:val="28"/>
          <w:szCs w:val="28"/>
        </w:rPr>
        <w:t>4748</w:t>
      </w:r>
      <w:r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3F4EF2" w:rsidRDefault="00532411" w:rsidP="003F4EF2">
      <w:pPr>
        <w:tabs>
          <w:tab w:val="left" w:pos="33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протокол № 7 заседания координационного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 от 16.11.2017,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 xml:space="preserve">руководствуясь Уставом МО «Город Гатчина», </w:t>
      </w:r>
      <w:r w:rsidR="00B27CCA" w:rsidRPr="00B27CCA">
        <w:rPr>
          <w:sz w:val="28"/>
          <w:szCs w:val="28"/>
        </w:rPr>
        <w:t xml:space="preserve"> </w:t>
      </w:r>
    </w:p>
    <w:p w:rsidR="007F1BDA" w:rsidRDefault="007F1BDA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7F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B27CCA">
        <w:rPr>
          <w:sz w:val="28"/>
          <w:szCs w:val="28"/>
        </w:rPr>
        <w:t xml:space="preserve"> (в редакции от </w:t>
      </w:r>
      <w:r w:rsidR="00532411" w:rsidRPr="00532411">
        <w:rPr>
          <w:sz w:val="28"/>
          <w:szCs w:val="28"/>
        </w:rPr>
        <w:t>01</w:t>
      </w:r>
      <w:r w:rsidR="00B27CCA" w:rsidRPr="00532411">
        <w:rPr>
          <w:sz w:val="28"/>
          <w:szCs w:val="28"/>
        </w:rPr>
        <w:t>.1</w:t>
      </w:r>
      <w:r w:rsidR="00532411" w:rsidRPr="00532411">
        <w:rPr>
          <w:sz w:val="28"/>
          <w:szCs w:val="28"/>
        </w:rPr>
        <w:t>1</w:t>
      </w:r>
      <w:r w:rsidR="00B27CCA" w:rsidRPr="00532411">
        <w:rPr>
          <w:sz w:val="28"/>
          <w:szCs w:val="28"/>
        </w:rPr>
        <w:t>.201</w:t>
      </w:r>
      <w:r w:rsidR="00532411" w:rsidRPr="00532411">
        <w:rPr>
          <w:sz w:val="28"/>
          <w:szCs w:val="28"/>
        </w:rPr>
        <w:t>7</w:t>
      </w:r>
      <w:r w:rsidR="00B27CCA" w:rsidRPr="00532411">
        <w:rPr>
          <w:sz w:val="28"/>
          <w:szCs w:val="28"/>
        </w:rPr>
        <w:t xml:space="preserve"> № </w:t>
      </w:r>
      <w:r w:rsidR="00532411">
        <w:rPr>
          <w:sz w:val="28"/>
          <w:szCs w:val="28"/>
        </w:rPr>
        <w:t>4748</w:t>
      </w:r>
      <w:r w:rsidR="00B27CCA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1B55A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B55A2">
        <w:rPr>
          <w:sz w:val="28"/>
          <w:szCs w:val="28"/>
        </w:rPr>
        <w:t>11</w:t>
      </w:r>
      <w:r>
        <w:rPr>
          <w:sz w:val="28"/>
          <w:szCs w:val="28"/>
        </w:rPr>
        <w:t xml:space="preserve">.2017 № </w:t>
      </w:r>
      <w:r w:rsidR="001B55A2">
        <w:rPr>
          <w:sz w:val="28"/>
          <w:szCs w:val="28"/>
        </w:rPr>
        <w:t>4748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30.12.2016 № 6415)»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</w:t>
      </w:r>
      <w:bookmarkStart w:id="0" w:name="_GoBack"/>
      <w:bookmarkEnd w:id="0"/>
      <w:r w:rsidR="007F1BDA">
        <w:rPr>
          <w:sz w:val="28"/>
          <w:szCs w:val="28"/>
        </w:rPr>
        <w:t>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3F4EF2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lastRenderedPageBreak/>
        <w:t xml:space="preserve">                                                                         Приложение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к постановлению  администрации </w:t>
      </w:r>
      <w:proofErr w:type="gramStart"/>
      <w:r w:rsidRPr="008D02A0">
        <w:t>Гатчинского</w:t>
      </w:r>
      <w:proofErr w:type="gramEnd"/>
      <w:r w:rsidRPr="008D02A0">
        <w:t xml:space="preserve"> 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>муниципального района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        от ____________ № ____</w:t>
      </w:r>
    </w:p>
    <w:p w:rsidR="003F4EF2" w:rsidRDefault="003F4EF2" w:rsidP="003F4EF2">
      <w:pPr>
        <w:jc w:val="right"/>
        <w:rPr>
          <w:sz w:val="28"/>
          <w:szCs w:val="28"/>
        </w:rPr>
      </w:pPr>
    </w:p>
    <w:p w:rsidR="00F20280" w:rsidRDefault="003F4EF2" w:rsidP="003F4EF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Default="003F4EF2" w:rsidP="003F4EF2"/>
    <w:tbl>
      <w:tblPr>
        <w:tblW w:w="16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0"/>
        <w:gridCol w:w="2410"/>
        <w:gridCol w:w="1276"/>
        <w:gridCol w:w="2409"/>
        <w:gridCol w:w="2126"/>
        <w:gridCol w:w="1561"/>
        <w:gridCol w:w="1134"/>
        <w:gridCol w:w="1845"/>
      </w:tblGrid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Идентификационный номер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(наименование, ИНН)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документов на размещение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субъектом малого и (или) среднего предпринимательства (</w:t>
            </w:r>
            <w:proofErr w:type="spellStart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proofErr w:type="gramStart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,н</w:t>
            </w:r>
            <w:proofErr w:type="gramEnd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proofErr w:type="spellEnd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Период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(с __по__)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EF5687">
        <w:trPr>
          <w:trHeight w:val="2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 xml:space="preserve">ООО «Центр потребительского рынка города </w:t>
            </w:r>
            <w:r w:rsidRPr="00BA31DF">
              <w:rPr>
                <w:sz w:val="22"/>
                <w:szCs w:val="22"/>
              </w:rPr>
              <w:lastRenderedPageBreak/>
              <w:t>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пролонгирован на неопределенный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317E85">
              <w:rPr>
                <w:rFonts w:eastAsia="Times New Roman"/>
                <w:sz w:val="22"/>
                <w:szCs w:val="22"/>
              </w:rPr>
              <w:t xml:space="preserve"> даты издания настоящего постановления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75377">
              <w:rPr>
                <w:rFonts w:eastAsia="Times New Roman"/>
                <w:sz w:val="22"/>
                <w:szCs w:val="22"/>
              </w:rPr>
              <w:t>до 31.03.2018</w:t>
            </w:r>
          </w:p>
        </w:tc>
      </w:tr>
      <w:tr w:rsidR="001F76FF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A12D51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A466C">
              <w:rPr>
                <w:rFonts w:ascii="Times New Roman" w:hAnsi="Times New Roman" w:cs="Times New Roman"/>
                <w:sz w:val="22"/>
                <w:szCs w:val="22"/>
              </w:rPr>
              <w:t xml:space="preserve">азрешение </w:t>
            </w:r>
            <w:r w:rsidR="001F76FF">
              <w:rPr>
                <w:rFonts w:ascii="Times New Roman" w:hAnsi="Times New Roman" w:cs="Times New Roman"/>
                <w:sz w:val="22"/>
                <w:szCs w:val="22"/>
              </w:rPr>
              <w:t>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ул. Новоселов,        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 xml:space="preserve">продовольственные </w:t>
            </w:r>
            <w:r w:rsidRPr="00367951">
              <w:rPr>
                <w:sz w:val="22"/>
                <w:szCs w:val="22"/>
              </w:rPr>
              <w:lastRenderedPageBreak/>
              <w:t>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02.03.2017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56E84" w:rsidRPr="00C75B89" w:rsidRDefault="00456E84" w:rsidP="00BB78B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Киргетова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,              у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ул.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Киргетова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,               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1F7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Подрядчикова</w:t>
            </w:r>
            <w:proofErr w:type="spellEnd"/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К.Маркса,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A12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№ 72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02.03.2017 – 02.02.2018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№ 3820-1/16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 xml:space="preserve">пролонгирован на неопределенный </w:t>
            </w:r>
            <w:r w:rsidRPr="00785B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  <w:proofErr w:type="spellEnd"/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Радищева, у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Невоблпечать-Гатчина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484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363F0" w:rsidRDefault="000363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</w:t>
            </w:r>
            <w:r w:rsidR="00B82807" w:rsidRPr="005074AF">
              <w:rPr>
                <w:rFonts w:eastAsia="Times New Roman"/>
                <w:sz w:val="22"/>
                <w:szCs w:val="22"/>
              </w:rPr>
              <w:t xml:space="preserve"> </w:t>
            </w:r>
            <w:r w:rsidRPr="005074AF">
              <w:rPr>
                <w:rFonts w:eastAsia="Times New Roman"/>
                <w:sz w:val="22"/>
                <w:szCs w:val="22"/>
              </w:rPr>
              <w:t>К</w:t>
            </w:r>
            <w:r w:rsidR="00B82807" w:rsidRPr="005074AF">
              <w:rPr>
                <w:rFonts w:eastAsia="Times New Roman"/>
                <w:sz w:val="22"/>
                <w:szCs w:val="22"/>
              </w:rPr>
              <w:t>.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A1F47">
              <w:rPr>
                <w:rFonts w:eastAsia="Times New Roman"/>
                <w:sz w:val="22"/>
                <w:szCs w:val="22"/>
              </w:rPr>
              <w:t>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3C58E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настоящим постановлением исключено из схемы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>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</w:t>
            </w:r>
            <w:proofErr w:type="spellStart"/>
            <w:r w:rsidR="003F4EF2" w:rsidRPr="00C75B89">
              <w:rPr>
                <w:rFonts w:eastAsia="Times New Roman"/>
                <w:sz w:val="22"/>
                <w:szCs w:val="22"/>
              </w:rPr>
              <w:t>Мариенбург</w:t>
            </w:r>
            <w:proofErr w:type="spellEnd"/>
            <w:r w:rsidR="003F4EF2" w:rsidRPr="00C75B89">
              <w:rPr>
                <w:rFonts w:eastAsia="Times New Roman"/>
                <w:sz w:val="22"/>
                <w:szCs w:val="22"/>
              </w:rPr>
              <w:t>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1715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№2864 от </w:t>
            </w:r>
            <w:r w:rsidR="003F4EF2" w:rsidRPr="00C75B89">
              <w:rPr>
                <w:rFonts w:eastAsia="Times New Roman"/>
                <w:sz w:val="22"/>
                <w:szCs w:val="22"/>
              </w:rPr>
              <w:lastRenderedPageBreak/>
              <w:t>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К.Маркса, у д.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  <w:r w:rsidR="00922218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  <w:proofErr w:type="gramEnd"/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C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8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922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елки, цветы и сопутствующие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Pr="003A30D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Pr="004F4A0B" w:rsidRDefault="00801E18" w:rsidP="00801E1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Pr="004F4A0B" w:rsidRDefault="001B55A2" w:rsidP="004F4A0B">
            <w:pPr>
              <w:jc w:val="center"/>
            </w:pPr>
            <w: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Pr="00317E85" w:rsidRDefault="00317E85" w:rsidP="001B55A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1B55A2">
              <w:rPr>
                <w:rFonts w:eastAsia="Times New Roman"/>
                <w:sz w:val="22"/>
                <w:szCs w:val="22"/>
              </w:rPr>
              <w:t>01.11.2017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75377">
              <w:rPr>
                <w:rFonts w:eastAsia="Times New Roman"/>
                <w:sz w:val="22"/>
                <w:szCs w:val="22"/>
              </w:rPr>
              <w:t xml:space="preserve">до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Pr="00F75377">
              <w:rPr>
                <w:rFonts w:eastAsia="Times New Roman"/>
                <w:sz w:val="22"/>
                <w:szCs w:val="22"/>
              </w:rPr>
              <w:t>.2018</w:t>
            </w: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gramStart"/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ул. Соборная                    (от пересечения    </w:t>
            </w:r>
            <w:proofErr w:type="gramEnd"/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К. Маркса с                     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Pr="003A30D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Pr="003A30D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Pr="003A30DD" w:rsidRDefault="001B55A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Pr="003A30DD" w:rsidRDefault="001B55A2" w:rsidP="00F7537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до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зона отдыха на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Рощинская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Рощинская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A12D51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  <w:r w:rsidR="00347D62" w:rsidRPr="00C463EC">
              <w:rPr>
                <w:sz w:val="22"/>
                <w:szCs w:val="22"/>
              </w:rPr>
              <w:t xml:space="preserve"> (12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094B2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</w:t>
            </w:r>
            <w:r w:rsidR="00D86925">
              <w:rPr>
                <w:rFonts w:eastAsia="Times New Roman"/>
                <w:sz w:val="22"/>
                <w:szCs w:val="22"/>
              </w:rPr>
              <w:t xml:space="preserve"> № 6524-20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317E85">
              <w:rPr>
                <w:rFonts w:eastAsia="Times New Roman"/>
                <w:sz w:val="22"/>
                <w:szCs w:val="22"/>
              </w:rPr>
              <w:t xml:space="preserve"> даты издания настоящего постановления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75377">
              <w:rPr>
                <w:rFonts w:eastAsia="Times New Roman"/>
                <w:sz w:val="22"/>
                <w:szCs w:val="22"/>
              </w:rPr>
              <w:t>до 31.03.2018</w:t>
            </w:r>
          </w:p>
        </w:tc>
      </w:tr>
      <w:tr w:rsidR="003F4EF2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A22DB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A466C">
              <w:rPr>
                <w:sz w:val="22"/>
                <w:szCs w:val="22"/>
              </w:rPr>
              <w:t>азрешение</w:t>
            </w:r>
            <w:r w:rsidR="006A466C">
              <w:rPr>
                <w:rFonts w:eastAsia="Times New Roman"/>
                <w:sz w:val="22"/>
                <w:szCs w:val="22"/>
              </w:rPr>
              <w:t xml:space="preserve"> </w:t>
            </w:r>
            <w:r w:rsidR="00C13353">
              <w:rPr>
                <w:rFonts w:eastAsia="Times New Roman"/>
                <w:sz w:val="22"/>
                <w:szCs w:val="22"/>
              </w:rPr>
              <w:t>№ 107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D52AF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="00C13353">
              <w:rPr>
                <w:rFonts w:eastAsia="Times New Roman"/>
                <w:sz w:val="22"/>
                <w:szCs w:val="22"/>
              </w:rPr>
              <w:t xml:space="preserve"> 17.04.2017 по 17.03.201</w:t>
            </w:r>
            <w:r w:rsidR="00D52AF8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EF5687">
        <w:trPr>
          <w:trHeight w:val="1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 и 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6C" w:rsidRDefault="00A12D51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DF42AA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102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06.04.2017 по 31.12.2017</w:t>
            </w:r>
          </w:p>
        </w:tc>
      </w:tr>
      <w:tr w:rsidR="007C117E" w:rsidRPr="00347D62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C58E7" w:rsidP="003C5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из схемы </w:t>
            </w:r>
            <w:r w:rsidR="00051E8C">
              <w:rPr>
                <w:rFonts w:ascii="Times New Roman" w:hAnsi="Times New Roman" w:cs="Times New Roman"/>
                <w:sz w:val="22"/>
                <w:szCs w:val="22"/>
              </w:rPr>
              <w:t>настоящим постановлением</w:t>
            </w:r>
          </w:p>
        </w:tc>
      </w:tr>
      <w:tr w:rsidR="007C117E" w:rsidRPr="00347D62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312073">
              <w:rPr>
                <w:sz w:val="22"/>
                <w:szCs w:val="22"/>
              </w:rPr>
              <w:t xml:space="preserve"> № 6490-20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47D62">
            <w:pPr>
              <w:jc w:val="center"/>
              <w:rPr>
                <w:sz w:val="22"/>
                <w:szCs w:val="22"/>
              </w:rPr>
            </w:pPr>
            <w:r w:rsidRPr="00347D62">
              <w:rPr>
                <w:sz w:val="22"/>
                <w:szCs w:val="22"/>
              </w:rPr>
              <w:t>с даты издания настоящего постановления до 31.03.2018</w:t>
            </w:r>
          </w:p>
        </w:tc>
      </w:tr>
      <w:tr w:rsidR="007C117E" w:rsidRPr="00C75B89" w:rsidTr="00EF5687">
        <w:trPr>
          <w:trHeight w:val="29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пр-кт</w:t>
            </w:r>
            <w:proofErr w:type="spellEnd"/>
          </w:p>
          <w:p w:rsidR="007C117E" w:rsidRPr="00C75B89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 xml:space="preserve">аллея у Березовых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C58E7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C58E7" w:rsidRPr="00C75B89" w:rsidRDefault="003C58E7" w:rsidP="00D914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7" w:rsidRPr="00C75B89" w:rsidRDefault="003C58E7" w:rsidP="00D9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из схемы настоящим постановлением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C58E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7C117E" w:rsidRPr="00C75B89" w:rsidRDefault="007C117E" w:rsidP="00BB78B3">
            <w:pPr>
              <w:rPr>
                <w:rFonts w:eastAsia="Times New Roman"/>
                <w:sz w:val="22"/>
                <w:szCs w:val="22"/>
              </w:rPr>
            </w:pP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B235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DE3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7C117E" w:rsidRPr="00C75B89" w:rsidRDefault="007C117E" w:rsidP="00DE33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A12D51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7C117E" w:rsidRPr="00A12D51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7C117E" w:rsidRPr="00A12D51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1688E" w:rsidRDefault="007C117E" w:rsidP="00F6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1688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1688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1688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F04D8C">
        <w:trPr>
          <w:trHeight w:val="10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F01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118 от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01.05.2017 по 01.04.2018 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977F8" w:rsidRDefault="007C117E" w:rsidP="007B235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7C117E" w:rsidRPr="00C75B89" w:rsidRDefault="007C117E" w:rsidP="007B2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  <w:r w:rsidR="003C58E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977F8" w:rsidRDefault="007C117E" w:rsidP="00BB78B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Ю.Ф.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91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A35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07.04.2017 по 10.01.2018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F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1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C117E" w:rsidRPr="0062396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8D2083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550672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  <w:r>
              <w:rPr>
                <w:sz w:val="22"/>
                <w:szCs w:val="22"/>
              </w:rPr>
              <w:t xml:space="preserve"> </w:t>
            </w:r>
          </w:p>
          <w:p w:rsidR="007C117E" w:rsidRPr="00623969" w:rsidRDefault="007C117E" w:rsidP="00550672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31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Бонум</w:t>
            </w:r>
            <w:proofErr w:type="spellEnd"/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623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с 14.07.2017 по 14.06.2018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62396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1B55A2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9C526C" w:rsidRDefault="007C117E" w:rsidP="008B24A6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0F0C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7C117E" w:rsidRPr="00623969" w:rsidRDefault="007C117E" w:rsidP="003C0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31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Бонум</w:t>
            </w:r>
            <w:proofErr w:type="spellEnd"/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23969" w:rsidRDefault="007C117E" w:rsidP="00623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с 14.07.2017 по 14.06.2018</w:t>
            </w:r>
          </w:p>
        </w:tc>
      </w:tr>
      <w:tr w:rsidR="007C117E" w:rsidRPr="00C75B89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3C58E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CD1457" w:rsidRDefault="007C117E" w:rsidP="00EE7C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</w:t>
            </w:r>
            <w:proofErr w:type="spellStart"/>
            <w:r w:rsidRPr="00CD1457">
              <w:rPr>
                <w:rFonts w:eastAsia="Times New Roman"/>
                <w:sz w:val="22"/>
                <w:szCs w:val="22"/>
              </w:rPr>
              <w:t>Киргетова</w:t>
            </w:r>
            <w:proofErr w:type="spellEnd"/>
            <w:r w:rsidRPr="00CD1457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D1457" w:rsidRDefault="007C117E" w:rsidP="00EE7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3C58E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556A4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556A4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0F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556A4F" w:rsidRDefault="007C117E" w:rsidP="003C0F0C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1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556A4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ул. </w:t>
            </w:r>
            <w:proofErr w:type="spellStart"/>
            <w:r w:rsidRPr="00556A4F">
              <w:rPr>
                <w:rFonts w:eastAsia="Times New Roman"/>
                <w:sz w:val="22"/>
                <w:szCs w:val="22"/>
              </w:rPr>
              <w:t>Рощинская</w:t>
            </w:r>
            <w:proofErr w:type="spellEnd"/>
            <w:r w:rsidRPr="00556A4F">
              <w:rPr>
                <w:rFonts w:eastAsia="Times New Roman"/>
                <w:sz w:val="22"/>
                <w:szCs w:val="22"/>
              </w:rPr>
              <w:t>, у д.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0635C7" w:rsidRDefault="007C117E" w:rsidP="000635C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0635C7" w:rsidRDefault="007C117E" w:rsidP="008B24A6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цветы и сопутствующие </w:t>
            </w:r>
            <w:r w:rsidRPr="000635C7">
              <w:rPr>
                <w:rFonts w:eastAsia="Times New Roman"/>
                <w:sz w:val="22"/>
                <w:szCs w:val="22"/>
              </w:rPr>
              <w:lastRenderedPageBreak/>
              <w:t>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</w:t>
            </w:r>
            <w:r w:rsidR="00312073">
              <w:rPr>
                <w:rFonts w:eastAsia="Times New Roman"/>
                <w:sz w:val="22"/>
                <w:szCs w:val="22"/>
              </w:rPr>
              <w:t xml:space="preserve"> № 6491-20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D62">
              <w:rPr>
                <w:rFonts w:ascii="Times New Roman" w:hAnsi="Times New Roman" w:cs="Times New Roman"/>
                <w:sz w:val="22"/>
                <w:szCs w:val="22"/>
              </w:rPr>
              <w:t>с даты издания настоящего постановления до 31.03.2018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  <w:r w:rsidR="003C58E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A12D51" w:rsidRDefault="007C117E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A12D51" w:rsidRDefault="007C117E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  <w:r w:rsidRPr="00A12D5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C117E" w:rsidRPr="00556A4F" w:rsidRDefault="007C117E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0635C7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CB0B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0D6C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</w:t>
            </w:r>
            <w:r w:rsidR="000D6C63">
              <w:rPr>
                <w:rFonts w:eastAsia="Times New Roman"/>
                <w:sz w:val="22"/>
                <w:szCs w:val="22"/>
              </w:rPr>
              <w:t xml:space="preserve"> № 6488-20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CB0B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CB0B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D62">
              <w:rPr>
                <w:rFonts w:ascii="Times New Roman" w:hAnsi="Times New Roman" w:cs="Times New Roman"/>
                <w:sz w:val="22"/>
                <w:szCs w:val="22"/>
              </w:rPr>
              <w:t>с даты издания настоящего постановления до 31.03.2018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556A4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750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</w:t>
            </w:r>
            <w:proofErr w:type="spellStart"/>
            <w:r w:rsidRPr="008D4FDE">
              <w:rPr>
                <w:rFonts w:eastAsia="Times New Roman"/>
                <w:sz w:val="22"/>
                <w:szCs w:val="22"/>
              </w:rPr>
              <w:t>морожение</w:t>
            </w:r>
            <w:proofErr w:type="spellEnd"/>
            <w:r w:rsidRPr="008D4FDE">
              <w:rPr>
                <w:rFonts w:eastAsia="Times New Roman"/>
                <w:sz w:val="22"/>
                <w:szCs w:val="22"/>
              </w:rPr>
              <w:t>, напитки, выпечка)</w:t>
            </w:r>
          </w:p>
          <w:p w:rsidR="007C117E" w:rsidRPr="008D4FDE" w:rsidRDefault="007C117E" w:rsidP="00750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Pr="00556A4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</w:t>
            </w:r>
            <w:proofErr w:type="spellStart"/>
            <w:r w:rsidRPr="008D4FDE">
              <w:rPr>
                <w:rFonts w:eastAsia="Times New Roman"/>
                <w:sz w:val="22"/>
                <w:szCs w:val="22"/>
              </w:rPr>
              <w:t>морожение</w:t>
            </w:r>
            <w:proofErr w:type="spellEnd"/>
            <w:r w:rsidRPr="008D4FDE">
              <w:rPr>
                <w:rFonts w:eastAsia="Times New Roman"/>
                <w:sz w:val="22"/>
                <w:szCs w:val="22"/>
              </w:rPr>
              <w:t>, напитки, выпечка)</w:t>
            </w:r>
          </w:p>
          <w:p w:rsidR="007C117E" w:rsidRPr="008D4FDE" w:rsidRDefault="007C117E" w:rsidP="00750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CA1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7C117E" w:rsidRPr="00556A4F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Доринда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556A4F" w:rsidRDefault="007C117E" w:rsidP="001B5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04.08.2017 до 04.07.2018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DE01B3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4F2C8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  <w:p w:rsidR="007C117E" w:rsidRDefault="007C117E" w:rsidP="004F2C8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D65407" w:rsidRDefault="007C117E" w:rsidP="00146CBB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146CBB" w:rsidRDefault="007C117E" w:rsidP="001B5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до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A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7C117E" w:rsidRDefault="007C117E" w:rsidP="00A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4F2C8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продовольственные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Гадиров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И.Ш.О.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146CBB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7C117E" w:rsidRPr="00D65407" w:rsidRDefault="007C117E" w:rsidP="00146CBB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146CBB" w:rsidRDefault="007C117E" w:rsidP="001B5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до 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C117E" w:rsidRPr="00556A4F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146CB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7C117E" w:rsidRDefault="007C117E" w:rsidP="00146CB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4F2C8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EF5687" w:rsidRDefault="007C117E" w:rsidP="00A92EA1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7C117E" w:rsidRPr="008C7B6D" w:rsidRDefault="007C117E" w:rsidP="00EB4884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146CBB" w:rsidRDefault="007C117E" w:rsidP="001B5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до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C117E" w:rsidRPr="008D4FDE" w:rsidTr="00EF5687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3C58E7" w:rsidP="00F04D8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146C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 xml:space="preserve">г. Гатчина, ул. Красных </w:t>
            </w:r>
            <w:proofErr w:type="spellStart"/>
            <w:r w:rsidRPr="008D4FDE">
              <w:rPr>
                <w:rFonts w:eastAsia="Times New Roman"/>
                <w:sz w:val="22"/>
                <w:szCs w:val="22"/>
              </w:rPr>
              <w:t>военлетов</w:t>
            </w:r>
            <w:proofErr w:type="spellEnd"/>
            <w:r w:rsidRPr="008D4FDE">
              <w:rPr>
                <w:rFonts w:eastAsia="Times New Roman"/>
                <w:sz w:val="22"/>
                <w:szCs w:val="22"/>
              </w:rPr>
              <w:t>,</w:t>
            </w:r>
          </w:p>
          <w:p w:rsidR="007C117E" w:rsidRPr="008D4FDE" w:rsidRDefault="007C117E" w:rsidP="00146C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B24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D4F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A92EA1">
            <w:pPr>
              <w:jc w:val="center"/>
              <w:rPr>
                <w:sz w:val="22"/>
                <w:szCs w:val="22"/>
              </w:rPr>
            </w:pPr>
            <w:r w:rsidRPr="008D4FDE">
              <w:rPr>
                <w:sz w:val="22"/>
                <w:szCs w:val="22"/>
              </w:rPr>
              <w:t>Уведомление</w:t>
            </w:r>
            <w:r w:rsidR="00F14783">
              <w:rPr>
                <w:sz w:val="22"/>
                <w:szCs w:val="22"/>
              </w:rPr>
              <w:t xml:space="preserve"> № 6523-20 от 22.11.2017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8B2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8D4FDE" w:rsidRDefault="007C117E" w:rsidP="001B55A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с даты издания настоящего постановления до 31.03.2018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DA" w:rsidRDefault="007F1BDA">
      <w:r>
        <w:separator/>
      </w:r>
    </w:p>
  </w:endnote>
  <w:endnote w:type="continuationSeparator" w:id="0">
    <w:p w:rsidR="007F1BDA" w:rsidRDefault="007F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DA" w:rsidRDefault="007F1BDA">
      <w:r>
        <w:separator/>
      </w:r>
    </w:p>
  </w:footnote>
  <w:footnote w:type="continuationSeparator" w:id="0">
    <w:p w:rsidR="007F1BDA" w:rsidRDefault="007F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6A1B"/>
    <w:rsid w:val="0028113B"/>
    <w:rsid w:val="002826F8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8ED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4DDD"/>
    <w:rsid w:val="006053C2"/>
    <w:rsid w:val="006057C2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62A7"/>
    <w:rsid w:val="006B0253"/>
    <w:rsid w:val="006B2E99"/>
    <w:rsid w:val="006B2FDC"/>
    <w:rsid w:val="006B32EC"/>
    <w:rsid w:val="006B6516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462E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80003F"/>
    <w:rsid w:val="008011F1"/>
    <w:rsid w:val="00801E18"/>
    <w:rsid w:val="0080356B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C5E"/>
    <w:rsid w:val="008B0D0D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26C"/>
    <w:rsid w:val="009C5316"/>
    <w:rsid w:val="009D01ED"/>
    <w:rsid w:val="009D3BD7"/>
    <w:rsid w:val="009D3CF7"/>
    <w:rsid w:val="009D3D4D"/>
    <w:rsid w:val="009D417B"/>
    <w:rsid w:val="009D418A"/>
    <w:rsid w:val="009D7BBD"/>
    <w:rsid w:val="009E5E2B"/>
    <w:rsid w:val="009E7605"/>
    <w:rsid w:val="009E7880"/>
    <w:rsid w:val="009F2AC5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6579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1D42"/>
    <w:rsid w:val="00B82807"/>
    <w:rsid w:val="00B829E5"/>
    <w:rsid w:val="00B82B4A"/>
    <w:rsid w:val="00B83361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DBC"/>
    <w:rsid w:val="00F01936"/>
    <w:rsid w:val="00F01B75"/>
    <w:rsid w:val="00F01E41"/>
    <w:rsid w:val="00F04D8C"/>
    <w:rsid w:val="00F050AA"/>
    <w:rsid w:val="00F075CB"/>
    <w:rsid w:val="00F100DE"/>
    <w:rsid w:val="00F118B7"/>
    <w:rsid w:val="00F11AF1"/>
    <w:rsid w:val="00F11B38"/>
    <w:rsid w:val="00F12BBD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562"/>
    <w:rsid w:val="00F6493E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C61F-C6F8-48EA-B713-307CA4AD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2959</Words>
  <Characters>19966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pev</cp:lastModifiedBy>
  <cp:revision>31</cp:revision>
  <cp:lastPrinted>2017-11-30T12:47:00Z</cp:lastPrinted>
  <dcterms:created xsi:type="dcterms:W3CDTF">2017-11-15T10:16:00Z</dcterms:created>
  <dcterms:modified xsi:type="dcterms:W3CDTF">2017-12-06T06:21:00Z</dcterms:modified>
</cp:coreProperties>
</file>